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D43" w:rsidRPr="00F83D49" w:rsidRDefault="00301D43" w:rsidP="00301D43">
      <w:pPr>
        <w:jc w:val="center"/>
        <w:rPr>
          <w:rFonts w:ascii="Times New Roman" w:hAnsi="Times New Roman"/>
          <w:b/>
          <w:sz w:val="32"/>
          <w:szCs w:val="32"/>
          <w:lang w:val="da-DK"/>
        </w:rPr>
      </w:pPr>
      <w:r w:rsidRPr="00F83D49">
        <w:rPr>
          <w:rFonts w:ascii="Times New Roman" w:hAnsi="Times New Roman"/>
          <w:b/>
          <w:sz w:val="32"/>
          <w:szCs w:val="32"/>
          <w:lang w:val="da-DK"/>
        </w:rPr>
        <w:t>CHƯƠNG TRÌNH MÔ ĐUN ĐÀO TẠO: ĐIỆN TỬ CÔNG SUẤT</w:t>
      </w:r>
    </w:p>
    <w:p w:rsidR="00301D43" w:rsidRPr="00746251" w:rsidRDefault="00301D43" w:rsidP="00301D43">
      <w:pPr>
        <w:pStyle w:val="indentpara"/>
        <w:spacing w:after="0" w:line="240" w:lineRule="auto"/>
        <w:ind w:firstLine="0"/>
        <w:jc w:val="center"/>
        <w:rPr>
          <w:rFonts w:ascii="Times New Roman" w:hAnsi="Times New Roman"/>
          <w:b/>
          <w:bCs/>
          <w:color w:val="auto"/>
          <w:sz w:val="28"/>
          <w:szCs w:val="28"/>
          <w:lang w:val="da-DK"/>
        </w:rPr>
      </w:pPr>
    </w:p>
    <w:p w:rsidR="00301D43" w:rsidRPr="00746251" w:rsidRDefault="00301D43" w:rsidP="00301D43">
      <w:pPr>
        <w:pStyle w:val="indentpara"/>
        <w:spacing w:after="0" w:line="240" w:lineRule="auto"/>
        <w:ind w:firstLine="0"/>
        <w:outlineLvl w:val="0"/>
        <w:rPr>
          <w:rFonts w:ascii="Times New Roman" w:hAnsi="Times New Roman"/>
          <w:sz w:val="28"/>
          <w:szCs w:val="28"/>
          <w:lang w:val="da-DK"/>
        </w:rPr>
      </w:pPr>
      <w:r w:rsidRPr="00746251">
        <w:rPr>
          <w:rFonts w:ascii="Times New Roman" w:hAnsi="Times New Roman"/>
          <w:sz w:val="28"/>
          <w:szCs w:val="28"/>
          <w:lang w:val="da-DK"/>
        </w:rPr>
        <w:t>Mã số mô đun: MĐ27</w:t>
      </w:r>
    </w:p>
    <w:p w:rsidR="00301D43" w:rsidRPr="00746251" w:rsidRDefault="00301D43" w:rsidP="00301D43">
      <w:pPr>
        <w:pStyle w:val="indentpara"/>
        <w:spacing w:after="0" w:line="240" w:lineRule="auto"/>
        <w:ind w:firstLine="0"/>
        <w:rPr>
          <w:rFonts w:ascii="Times New Roman" w:hAnsi="Times New Roman"/>
          <w:sz w:val="28"/>
          <w:szCs w:val="28"/>
          <w:lang w:val="da-DK"/>
        </w:rPr>
      </w:pPr>
      <w:r w:rsidRPr="00746251">
        <w:rPr>
          <w:rFonts w:ascii="Times New Roman" w:hAnsi="Times New Roman"/>
          <w:sz w:val="28"/>
          <w:szCs w:val="28"/>
          <w:lang w:val="da-DK"/>
        </w:rPr>
        <w:t>Th</w:t>
      </w:r>
      <w:r>
        <w:rPr>
          <w:rFonts w:ascii="Times New Roman" w:hAnsi="Times New Roman"/>
          <w:sz w:val="28"/>
          <w:szCs w:val="28"/>
          <w:lang w:val="da-DK"/>
        </w:rPr>
        <w:t>ời gian mô đun: 45giờ;</w:t>
      </w:r>
      <w:r>
        <w:rPr>
          <w:rFonts w:ascii="Times New Roman" w:hAnsi="Times New Roman"/>
          <w:sz w:val="28"/>
          <w:szCs w:val="28"/>
          <w:lang w:val="da-DK"/>
        </w:rPr>
        <w:tab/>
      </w:r>
      <w:r>
        <w:rPr>
          <w:rFonts w:ascii="Times New Roman" w:hAnsi="Times New Roman"/>
          <w:sz w:val="28"/>
          <w:szCs w:val="28"/>
          <w:lang w:val="da-DK"/>
        </w:rPr>
        <w:tab/>
        <w:t xml:space="preserve">     </w:t>
      </w:r>
      <w:r w:rsidRPr="00746251">
        <w:rPr>
          <w:rFonts w:ascii="Times New Roman" w:hAnsi="Times New Roman"/>
          <w:sz w:val="28"/>
          <w:szCs w:val="28"/>
          <w:lang w:val="da-DK"/>
        </w:rPr>
        <w:t xml:space="preserve">(Lý thuyết: </w:t>
      </w:r>
      <w:r>
        <w:rPr>
          <w:rFonts w:ascii="Times New Roman" w:hAnsi="Times New Roman"/>
          <w:sz w:val="28"/>
          <w:szCs w:val="28"/>
          <w:lang w:val="da-DK"/>
        </w:rPr>
        <w:t>17</w:t>
      </w:r>
      <w:r w:rsidRPr="00746251">
        <w:rPr>
          <w:rFonts w:ascii="Times New Roman" w:hAnsi="Times New Roman"/>
          <w:sz w:val="28"/>
          <w:szCs w:val="28"/>
          <w:lang w:val="da-DK"/>
        </w:rPr>
        <w:t xml:space="preserve">giờ;  Thực hành: </w:t>
      </w:r>
      <w:r>
        <w:rPr>
          <w:rFonts w:ascii="Times New Roman" w:hAnsi="Times New Roman"/>
          <w:sz w:val="28"/>
          <w:szCs w:val="28"/>
          <w:lang w:val="da-DK"/>
        </w:rPr>
        <w:t>28</w:t>
      </w:r>
      <w:r w:rsidRPr="00746251">
        <w:rPr>
          <w:rFonts w:ascii="Times New Roman" w:hAnsi="Times New Roman"/>
          <w:sz w:val="28"/>
          <w:szCs w:val="28"/>
          <w:lang w:val="da-DK"/>
        </w:rPr>
        <w:t>giờ)</w:t>
      </w:r>
    </w:p>
    <w:p w:rsidR="00301D43" w:rsidRPr="00746251" w:rsidRDefault="00301D43" w:rsidP="00301D43">
      <w:pPr>
        <w:pStyle w:val="indentpara"/>
        <w:spacing w:after="0" w:line="240" w:lineRule="auto"/>
        <w:ind w:firstLine="0"/>
        <w:rPr>
          <w:rFonts w:ascii="Times New Roman" w:hAnsi="Times New Roman"/>
          <w:sz w:val="28"/>
          <w:szCs w:val="28"/>
          <w:lang w:val="da-DK"/>
        </w:rPr>
      </w:pPr>
      <w:r w:rsidRPr="00746251">
        <w:rPr>
          <w:rFonts w:ascii="Times New Roman" w:hAnsi="Times New Roman"/>
          <w:sz w:val="28"/>
          <w:szCs w:val="28"/>
          <w:lang w:val="da-DK"/>
        </w:rPr>
        <w:t xml:space="preserve"> </w:t>
      </w:r>
    </w:p>
    <w:p w:rsidR="00301D43" w:rsidRPr="00746251" w:rsidRDefault="00301D43" w:rsidP="00301D43">
      <w:pPr>
        <w:pStyle w:val="indentpara"/>
        <w:numPr>
          <w:ilvl w:val="0"/>
          <w:numId w:val="1"/>
        </w:numPr>
        <w:spacing w:before="120" w:after="120" w:line="240" w:lineRule="auto"/>
        <w:rPr>
          <w:rFonts w:ascii="Times New Roman" w:hAnsi="Times New Roman"/>
          <w:b/>
          <w:sz w:val="28"/>
          <w:szCs w:val="28"/>
          <w:lang w:val="da-DK"/>
        </w:rPr>
      </w:pPr>
      <w:r w:rsidRPr="00746251">
        <w:rPr>
          <w:rFonts w:ascii="Times New Roman" w:hAnsi="Times New Roman"/>
          <w:b/>
          <w:sz w:val="28"/>
          <w:szCs w:val="28"/>
          <w:lang w:val="da-DK"/>
        </w:rPr>
        <w:t>VỊ TRÍ, TÍNH CHẤT CỦA MÔ ĐUN:</w:t>
      </w:r>
    </w:p>
    <w:p w:rsidR="00301D43" w:rsidRPr="00746251" w:rsidRDefault="00301D43" w:rsidP="00301D43">
      <w:pPr>
        <w:ind w:firstLine="360"/>
        <w:jc w:val="both"/>
        <w:rPr>
          <w:rFonts w:ascii="Times New Roman" w:hAnsi="Times New Roman"/>
          <w:lang w:val="da-DK"/>
        </w:rPr>
      </w:pPr>
      <w:r w:rsidRPr="00746251">
        <w:rPr>
          <w:rFonts w:ascii="Times New Roman" w:hAnsi="Times New Roman"/>
          <w:lang w:val="da-DK"/>
        </w:rPr>
        <w:t>- Vị trí: Trước khi học mô đun này cần hoàn thành các môn học, mô đun cơ sở, đặc biệt là các môn học, mô đun: Mạch điện; Điện tử cơ bản; Truyền động điện.</w:t>
      </w:r>
    </w:p>
    <w:p w:rsidR="00301D43" w:rsidRPr="00746251" w:rsidRDefault="00301D43" w:rsidP="00301D43">
      <w:pPr>
        <w:ind w:firstLine="360"/>
        <w:jc w:val="both"/>
        <w:rPr>
          <w:rFonts w:ascii="Times New Roman" w:hAnsi="Times New Roman"/>
          <w:lang w:val="da-DK"/>
        </w:rPr>
      </w:pPr>
      <w:r w:rsidRPr="00746251">
        <w:rPr>
          <w:rFonts w:ascii="Times New Roman" w:hAnsi="Times New Roman"/>
          <w:lang w:val="da-DK"/>
        </w:rPr>
        <w:t>- Tính chất: Là mô đun kĩ thuật chuyên môn , thuộc mô đun đào tạo nghề bắt buộc</w:t>
      </w:r>
    </w:p>
    <w:p w:rsidR="00301D43" w:rsidRPr="00746251" w:rsidRDefault="00301D43" w:rsidP="00301D43">
      <w:pPr>
        <w:pStyle w:val="indentpara"/>
        <w:numPr>
          <w:ilvl w:val="0"/>
          <w:numId w:val="1"/>
        </w:numPr>
        <w:spacing w:before="120" w:after="120" w:line="240" w:lineRule="auto"/>
        <w:rPr>
          <w:rFonts w:ascii="Times New Roman" w:hAnsi="Times New Roman"/>
          <w:b/>
          <w:sz w:val="28"/>
          <w:szCs w:val="28"/>
          <w:lang w:val="fr-FR"/>
        </w:rPr>
      </w:pPr>
      <w:r w:rsidRPr="00746251">
        <w:rPr>
          <w:rFonts w:ascii="Times New Roman" w:hAnsi="Times New Roman"/>
          <w:b/>
          <w:sz w:val="28"/>
          <w:szCs w:val="28"/>
          <w:lang w:val="fr-FR"/>
        </w:rPr>
        <w:t xml:space="preserve">MỤC TIÊU MÔN HỌC: </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Mô tả được đặc trưng và những ứng dụng chủ yếu của các linh kiện Diode, Mosfet, DIAC, TRIAC, IGBT, SCR, GTO.</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Giải thích được dạng sóng vào, ra ở bộ biến đổi AC-AC.</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Giải thích được nguyên lý làm việc và tính toán những bộ biến đổi DC-DC.</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Vận dụng được các kiến thức về cấu tạo và nguyên lý hoạt động của  mạch tạo xung và biến đổi dạng xung.</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Vận dụng được các loại mạch điện tử công suất trong thiết bị điện công nghiệp.</w:t>
      </w:r>
    </w:p>
    <w:p w:rsidR="00301D43" w:rsidRPr="00746251" w:rsidRDefault="00301D43" w:rsidP="00301D43">
      <w:pPr>
        <w:pStyle w:val="indentpara"/>
        <w:spacing w:before="120" w:after="120" w:line="240" w:lineRule="auto"/>
        <w:ind w:firstLine="0"/>
        <w:rPr>
          <w:rFonts w:ascii="Times New Roman" w:hAnsi="Times New Roman"/>
          <w:b/>
          <w:sz w:val="28"/>
          <w:szCs w:val="28"/>
          <w:lang w:val="fr-FR"/>
        </w:rPr>
      </w:pPr>
      <w:r w:rsidRPr="00746251">
        <w:rPr>
          <w:rFonts w:ascii="Times New Roman" w:hAnsi="Times New Roman"/>
          <w:b/>
          <w:sz w:val="28"/>
          <w:szCs w:val="28"/>
          <w:lang w:val="fr-FR"/>
        </w:rPr>
        <w:t xml:space="preserve">III. NỘI DUNG MÔ ĐUN: </w:t>
      </w:r>
    </w:p>
    <w:p w:rsidR="00301D43" w:rsidRPr="00746251" w:rsidRDefault="00301D43" w:rsidP="00301D43">
      <w:pPr>
        <w:pStyle w:val="indentpara"/>
        <w:spacing w:after="240" w:line="240" w:lineRule="auto"/>
        <w:ind w:firstLine="0"/>
        <w:rPr>
          <w:rFonts w:ascii="Times New Roman" w:hAnsi="Times New Roman"/>
          <w:i/>
          <w:iCs/>
          <w:sz w:val="28"/>
          <w:szCs w:val="28"/>
          <w:lang w:val="fr-FR"/>
        </w:rPr>
      </w:pPr>
      <w:r w:rsidRPr="00746251">
        <w:rPr>
          <w:rFonts w:ascii="Times New Roman" w:hAnsi="Times New Roman"/>
          <w:i/>
          <w:iCs/>
          <w:sz w:val="28"/>
          <w:szCs w:val="28"/>
          <w:lang w:val="fr-FR"/>
        </w:rPr>
        <w:t>1. Nội dung tổng quát và phân phối thời gian :</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4116"/>
        <w:gridCol w:w="1021"/>
        <w:gridCol w:w="1021"/>
        <w:gridCol w:w="1021"/>
        <w:gridCol w:w="1297"/>
      </w:tblGrid>
      <w:tr w:rsidR="00301D43" w:rsidRPr="00746251" w:rsidTr="001056F2">
        <w:trPr>
          <w:cantSplit/>
          <w:trHeight w:val="387"/>
        </w:trPr>
        <w:tc>
          <w:tcPr>
            <w:tcW w:w="704" w:type="dxa"/>
            <w:vMerge w:val="restart"/>
            <w:vAlign w:val="center"/>
          </w:tcPr>
          <w:p w:rsidR="00301D43" w:rsidRPr="00746251" w:rsidRDefault="00301D43" w:rsidP="001056F2">
            <w:pPr>
              <w:jc w:val="center"/>
              <w:rPr>
                <w:rFonts w:ascii="Times New Roman" w:hAnsi="Times New Roman"/>
                <w:b/>
                <w:bCs/>
                <w:lang w:val="fr-FR"/>
              </w:rPr>
            </w:pPr>
            <w:r w:rsidRPr="00746251">
              <w:rPr>
                <w:rFonts w:ascii="Times New Roman" w:hAnsi="Times New Roman"/>
                <w:b/>
                <w:bCs/>
                <w:lang w:val="fr-FR"/>
              </w:rPr>
              <w:t>Số</w:t>
            </w:r>
          </w:p>
          <w:p w:rsidR="00301D43" w:rsidRPr="00746251" w:rsidRDefault="00301D43" w:rsidP="001056F2">
            <w:pPr>
              <w:jc w:val="center"/>
              <w:rPr>
                <w:rFonts w:ascii="Times New Roman" w:hAnsi="Times New Roman"/>
                <w:b/>
                <w:bCs/>
                <w:lang w:val="fr-FR"/>
              </w:rPr>
            </w:pPr>
            <w:r w:rsidRPr="00746251">
              <w:rPr>
                <w:rFonts w:ascii="Times New Roman" w:hAnsi="Times New Roman"/>
                <w:b/>
                <w:bCs/>
                <w:lang w:val="fr-FR"/>
              </w:rPr>
              <w:t>TT</w:t>
            </w:r>
          </w:p>
        </w:tc>
        <w:tc>
          <w:tcPr>
            <w:tcW w:w="4116" w:type="dxa"/>
            <w:vMerge w:val="restart"/>
            <w:vAlign w:val="center"/>
          </w:tcPr>
          <w:p w:rsidR="00301D43" w:rsidRPr="00746251" w:rsidRDefault="00301D43" w:rsidP="001056F2">
            <w:pPr>
              <w:jc w:val="center"/>
              <w:rPr>
                <w:rFonts w:ascii="Times New Roman" w:hAnsi="Times New Roman"/>
                <w:lang w:val="pl-PL"/>
              </w:rPr>
            </w:pPr>
            <w:r w:rsidRPr="00746251">
              <w:rPr>
                <w:rFonts w:ascii="Times New Roman" w:hAnsi="Times New Roman"/>
                <w:b/>
                <w:bCs/>
                <w:lang w:val="pl-PL"/>
              </w:rPr>
              <w:t>Tên chương, mục</w:t>
            </w:r>
          </w:p>
        </w:tc>
        <w:tc>
          <w:tcPr>
            <w:tcW w:w="4360" w:type="dxa"/>
            <w:gridSpan w:val="4"/>
            <w:vAlign w:val="center"/>
          </w:tcPr>
          <w:p w:rsidR="00301D43" w:rsidRPr="00746251" w:rsidRDefault="00301D43" w:rsidP="001056F2">
            <w:pPr>
              <w:pStyle w:val="indentpara"/>
              <w:spacing w:after="0" w:line="240" w:lineRule="auto"/>
              <w:ind w:firstLine="0"/>
              <w:jc w:val="center"/>
              <w:rPr>
                <w:rFonts w:ascii="Times New Roman" w:hAnsi="Times New Roman"/>
                <w:b/>
                <w:bCs/>
                <w:sz w:val="28"/>
                <w:szCs w:val="28"/>
                <w:lang w:val="pl-PL"/>
              </w:rPr>
            </w:pPr>
            <w:r w:rsidRPr="00746251">
              <w:rPr>
                <w:rFonts w:ascii="Times New Roman" w:hAnsi="Times New Roman"/>
                <w:b/>
                <w:bCs/>
                <w:sz w:val="28"/>
                <w:szCs w:val="28"/>
                <w:lang w:val="pl-PL"/>
              </w:rPr>
              <w:t xml:space="preserve">Thời gian </w:t>
            </w:r>
          </w:p>
        </w:tc>
      </w:tr>
      <w:tr w:rsidR="00301D43" w:rsidRPr="00746251" w:rsidTr="001056F2">
        <w:trPr>
          <w:cantSplit/>
        </w:trPr>
        <w:tc>
          <w:tcPr>
            <w:tcW w:w="704" w:type="dxa"/>
            <w:vMerge/>
          </w:tcPr>
          <w:p w:rsidR="00301D43" w:rsidRPr="00746251" w:rsidRDefault="00301D43" w:rsidP="001056F2">
            <w:pPr>
              <w:jc w:val="both"/>
              <w:rPr>
                <w:rFonts w:ascii="Times New Roman" w:hAnsi="Times New Roman"/>
                <w:lang w:val="fr-FR"/>
              </w:rPr>
            </w:pPr>
          </w:p>
        </w:tc>
        <w:tc>
          <w:tcPr>
            <w:tcW w:w="4116" w:type="dxa"/>
            <w:vMerge/>
          </w:tcPr>
          <w:p w:rsidR="00301D43" w:rsidRPr="00746251" w:rsidRDefault="00301D43" w:rsidP="001056F2">
            <w:pPr>
              <w:jc w:val="both"/>
              <w:rPr>
                <w:rFonts w:ascii="Times New Roman" w:hAnsi="Times New Roman"/>
                <w:lang w:val="fr-FR"/>
              </w:rPr>
            </w:pPr>
          </w:p>
        </w:tc>
        <w:tc>
          <w:tcPr>
            <w:tcW w:w="1021" w:type="dxa"/>
          </w:tcPr>
          <w:p w:rsidR="00301D43" w:rsidRPr="00746251" w:rsidRDefault="00301D43" w:rsidP="001056F2">
            <w:pPr>
              <w:pStyle w:val="indentpara"/>
              <w:spacing w:after="0" w:line="240" w:lineRule="auto"/>
              <w:ind w:firstLine="0"/>
              <w:jc w:val="center"/>
              <w:rPr>
                <w:rFonts w:ascii="Times New Roman" w:hAnsi="Times New Roman"/>
                <w:b/>
                <w:bCs/>
                <w:sz w:val="28"/>
                <w:szCs w:val="28"/>
                <w:lang w:val="pl-PL"/>
              </w:rPr>
            </w:pPr>
            <w:r w:rsidRPr="00746251">
              <w:rPr>
                <w:rFonts w:ascii="Times New Roman" w:hAnsi="Times New Roman"/>
                <w:b/>
                <w:bCs/>
                <w:sz w:val="28"/>
                <w:szCs w:val="28"/>
                <w:lang w:val="pl-PL"/>
              </w:rPr>
              <w:t>Tổng số</w:t>
            </w:r>
          </w:p>
        </w:tc>
        <w:tc>
          <w:tcPr>
            <w:tcW w:w="1021" w:type="dxa"/>
            <w:tcMar>
              <w:left w:w="57" w:type="dxa"/>
              <w:right w:w="57" w:type="dxa"/>
            </w:tcMar>
          </w:tcPr>
          <w:p w:rsidR="00301D43" w:rsidRPr="00746251" w:rsidRDefault="00301D43" w:rsidP="001056F2">
            <w:pPr>
              <w:pStyle w:val="indentpara"/>
              <w:spacing w:after="0" w:line="240" w:lineRule="auto"/>
              <w:ind w:firstLine="0"/>
              <w:jc w:val="center"/>
              <w:rPr>
                <w:rFonts w:ascii="Times New Roman" w:hAnsi="Times New Roman"/>
                <w:b/>
                <w:bCs/>
                <w:sz w:val="28"/>
                <w:szCs w:val="28"/>
                <w:lang w:val="pl-PL"/>
              </w:rPr>
            </w:pPr>
            <w:r w:rsidRPr="00746251">
              <w:rPr>
                <w:rFonts w:ascii="Times New Roman" w:hAnsi="Times New Roman"/>
                <w:b/>
                <w:bCs/>
                <w:sz w:val="28"/>
                <w:szCs w:val="28"/>
                <w:lang w:val="pl-PL"/>
              </w:rPr>
              <w:t>Lý thuyết</w:t>
            </w:r>
          </w:p>
        </w:tc>
        <w:tc>
          <w:tcPr>
            <w:tcW w:w="1021" w:type="dxa"/>
            <w:tcMar>
              <w:left w:w="57" w:type="dxa"/>
              <w:right w:w="57" w:type="dxa"/>
            </w:tcMar>
          </w:tcPr>
          <w:p w:rsidR="00301D43" w:rsidRPr="00746251" w:rsidRDefault="00301D43" w:rsidP="001056F2">
            <w:pPr>
              <w:pStyle w:val="indentpara"/>
              <w:spacing w:after="0" w:line="240" w:lineRule="auto"/>
              <w:ind w:firstLine="0"/>
              <w:jc w:val="center"/>
              <w:rPr>
                <w:rFonts w:ascii="Times New Roman" w:hAnsi="Times New Roman"/>
                <w:b/>
                <w:bCs/>
                <w:sz w:val="28"/>
                <w:szCs w:val="28"/>
                <w:lang w:val="pl-PL"/>
              </w:rPr>
            </w:pPr>
            <w:r w:rsidRPr="00746251">
              <w:rPr>
                <w:rFonts w:ascii="Times New Roman" w:hAnsi="Times New Roman"/>
                <w:b/>
                <w:bCs/>
                <w:sz w:val="28"/>
                <w:szCs w:val="28"/>
                <w:lang w:val="pl-PL"/>
              </w:rPr>
              <w:t>Thực hành</w:t>
            </w:r>
          </w:p>
        </w:tc>
        <w:tc>
          <w:tcPr>
            <w:tcW w:w="1297" w:type="dxa"/>
            <w:tcMar>
              <w:left w:w="57" w:type="dxa"/>
              <w:right w:w="57" w:type="dxa"/>
            </w:tcMar>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sidRPr="00746251">
              <w:rPr>
                <w:rFonts w:ascii="Times New Roman" w:hAnsi="Times New Roman"/>
                <w:b/>
                <w:bCs/>
                <w:sz w:val="28"/>
                <w:szCs w:val="28"/>
                <w:lang w:val="pl-PL"/>
              </w:rPr>
              <w:t xml:space="preserve">Kiểm </w:t>
            </w:r>
            <w:r w:rsidRPr="00746251">
              <w:rPr>
                <w:rFonts w:ascii="Times New Roman" w:hAnsi="Times New Roman"/>
                <w:b/>
                <w:bCs/>
                <w:sz w:val="28"/>
                <w:szCs w:val="28"/>
              </w:rPr>
              <w:t>tra*</w:t>
            </w: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1</w:t>
            </w:r>
          </w:p>
        </w:tc>
        <w:tc>
          <w:tcPr>
            <w:tcW w:w="4116" w:type="dxa"/>
          </w:tcPr>
          <w:p w:rsidR="00301D43" w:rsidRPr="00746251" w:rsidRDefault="00301D43" w:rsidP="001056F2">
            <w:pPr>
              <w:pStyle w:val="indentpara"/>
              <w:spacing w:after="0" w:line="240" w:lineRule="auto"/>
              <w:ind w:firstLine="0"/>
              <w:rPr>
                <w:rFonts w:ascii="Times New Roman" w:hAnsi="Times New Roman"/>
                <w:sz w:val="28"/>
                <w:szCs w:val="28"/>
              </w:rPr>
            </w:pPr>
            <w:r w:rsidRPr="00746251">
              <w:rPr>
                <w:rFonts w:ascii="Times New Roman" w:hAnsi="Times New Roman"/>
                <w:sz w:val="28"/>
                <w:szCs w:val="28"/>
              </w:rPr>
              <w:t xml:space="preserve">Bài mở đầu </w:t>
            </w:r>
          </w:p>
          <w:p w:rsidR="00301D43" w:rsidRPr="00746251" w:rsidRDefault="00301D43" w:rsidP="001056F2">
            <w:pPr>
              <w:pStyle w:val="StyleHeadingEArialNarrow8ptBefore2pt"/>
              <w:keepNext w:val="0"/>
              <w:spacing w:before="0"/>
              <w:jc w:val="center"/>
              <w:rPr>
                <w:rFonts w:ascii="Times New Roman" w:hAnsi="Times New Roman"/>
                <w:sz w:val="28"/>
                <w:szCs w:val="28"/>
              </w:rPr>
            </w:pPr>
            <w:r w:rsidRPr="00746251">
              <w:rPr>
                <w:rFonts w:ascii="Times New Roman" w:hAnsi="Times New Roman"/>
                <w:sz w:val="28"/>
                <w:szCs w:val="28"/>
              </w:rPr>
              <w:t>Các khái niệm cơ bản</w:t>
            </w:r>
          </w:p>
          <w:p w:rsidR="00301D43" w:rsidRPr="00746251" w:rsidRDefault="00301D43" w:rsidP="001056F2">
            <w:pPr>
              <w:pStyle w:val="StyleHeadingEArialNarrow8ptBefore2pt"/>
              <w:keepNext w:val="0"/>
              <w:spacing w:before="0"/>
              <w:rPr>
                <w:rFonts w:ascii="Times New Roman" w:hAnsi="Times New Roman"/>
                <w:sz w:val="28"/>
                <w:szCs w:val="28"/>
              </w:rPr>
            </w:pP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1</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1</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p>
        </w:tc>
        <w:tc>
          <w:tcPr>
            <w:tcW w:w="1297" w:type="dxa"/>
          </w:tcPr>
          <w:p w:rsidR="00301D43" w:rsidRPr="00746251" w:rsidRDefault="00301D43" w:rsidP="001056F2">
            <w:pPr>
              <w:jc w:val="center"/>
              <w:rPr>
                <w:rFonts w:ascii="Times New Roman" w:hAnsi="Times New Roman"/>
              </w:rPr>
            </w:pP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2</w:t>
            </w:r>
          </w:p>
        </w:tc>
        <w:tc>
          <w:tcPr>
            <w:tcW w:w="4116" w:type="dxa"/>
          </w:tcPr>
          <w:p w:rsidR="00301D43" w:rsidRPr="00746251" w:rsidRDefault="00301D43" w:rsidP="001056F2">
            <w:pPr>
              <w:keepNext/>
              <w:jc w:val="both"/>
              <w:outlineLvl w:val="0"/>
              <w:rPr>
                <w:rFonts w:ascii="Times New Roman" w:hAnsi="Times New Roman"/>
                <w:bCs/>
              </w:rPr>
            </w:pPr>
            <w:r w:rsidRPr="00746251">
              <w:rPr>
                <w:rFonts w:ascii="Times New Roman" w:hAnsi="Times New Roman"/>
                <w:bCs/>
              </w:rPr>
              <w:t xml:space="preserve"> Các linh kiện bán dẫn</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5</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2</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3</w:t>
            </w:r>
          </w:p>
        </w:tc>
        <w:tc>
          <w:tcPr>
            <w:tcW w:w="1297" w:type="dxa"/>
          </w:tcPr>
          <w:p w:rsidR="00301D43" w:rsidRPr="00746251" w:rsidRDefault="00301D43" w:rsidP="001056F2">
            <w:pPr>
              <w:jc w:val="center"/>
              <w:rPr>
                <w:rFonts w:ascii="Times New Roman" w:hAnsi="Times New Roman"/>
              </w:rPr>
            </w:pP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3</w:t>
            </w:r>
          </w:p>
        </w:tc>
        <w:tc>
          <w:tcPr>
            <w:tcW w:w="4116" w:type="dxa"/>
          </w:tcPr>
          <w:p w:rsidR="00301D43" w:rsidRPr="00746251" w:rsidRDefault="00301D43" w:rsidP="001056F2">
            <w:pPr>
              <w:keepNext/>
              <w:jc w:val="both"/>
              <w:outlineLvl w:val="0"/>
              <w:rPr>
                <w:rFonts w:ascii="Times New Roman" w:hAnsi="Times New Roman"/>
                <w:bCs/>
              </w:rPr>
            </w:pPr>
            <w:r w:rsidRPr="00746251">
              <w:rPr>
                <w:rFonts w:ascii="Times New Roman" w:hAnsi="Times New Roman"/>
                <w:bCs/>
              </w:rPr>
              <w:t>Bộ chỉnh lưu</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10</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4</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5</w:t>
            </w:r>
          </w:p>
        </w:tc>
        <w:tc>
          <w:tcPr>
            <w:tcW w:w="1297" w:type="dxa"/>
          </w:tcPr>
          <w:p w:rsidR="00301D43" w:rsidRPr="00746251" w:rsidRDefault="00301D43" w:rsidP="001056F2">
            <w:pPr>
              <w:jc w:val="center"/>
              <w:rPr>
                <w:rFonts w:ascii="Times New Roman" w:hAnsi="Times New Roman"/>
              </w:rPr>
            </w:pPr>
            <w:r w:rsidRPr="00746251">
              <w:rPr>
                <w:rFonts w:ascii="Times New Roman" w:hAnsi="Times New Roman"/>
              </w:rPr>
              <w:t>1</w:t>
            </w: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4</w:t>
            </w:r>
          </w:p>
        </w:tc>
        <w:tc>
          <w:tcPr>
            <w:tcW w:w="4116" w:type="dxa"/>
          </w:tcPr>
          <w:p w:rsidR="00301D43" w:rsidRPr="00746251" w:rsidRDefault="00301D43" w:rsidP="001056F2">
            <w:pPr>
              <w:keepNext/>
              <w:jc w:val="both"/>
              <w:outlineLvl w:val="0"/>
              <w:rPr>
                <w:rFonts w:ascii="Times New Roman" w:hAnsi="Times New Roman"/>
                <w:b/>
                <w:bCs/>
              </w:rPr>
            </w:pPr>
            <w:r w:rsidRPr="00746251">
              <w:rPr>
                <w:rFonts w:ascii="Times New Roman" w:hAnsi="Times New Roman"/>
              </w:rPr>
              <w:t>Bộ biến đổi điện áp xoay chiều</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8</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4</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4</w:t>
            </w:r>
          </w:p>
        </w:tc>
        <w:tc>
          <w:tcPr>
            <w:tcW w:w="1297" w:type="dxa"/>
          </w:tcPr>
          <w:p w:rsidR="00301D43" w:rsidRPr="00746251" w:rsidRDefault="00301D43" w:rsidP="001056F2">
            <w:pPr>
              <w:jc w:val="center"/>
              <w:rPr>
                <w:rFonts w:ascii="Times New Roman" w:hAnsi="Times New Roman"/>
              </w:rPr>
            </w:pP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5</w:t>
            </w:r>
          </w:p>
        </w:tc>
        <w:tc>
          <w:tcPr>
            <w:tcW w:w="4116" w:type="dxa"/>
          </w:tcPr>
          <w:p w:rsidR="00301D43" w:rsidRPr="00746251" w:rsidRDefault="00301D43" w:rsidP="001056F2">
            <w:pPr>
              <w:keepNext/>
              <w:jc w:val="both"/>
              <w:outlineLvl w:val="0"/>
              <w:rPr>
                <w:rFonts w:ascii="Times New Roman" w:hAnsi="Times New Roman"/>
                <w:bCs/>
              </w:rPr>
            </w:pPr>
            <w:r w:rsidRPr="00746251">
              <w:rPr>
                <w:rFonts w:ascii="Times New Roman" w:hAnsi="Times New Roman"/>
                <w:bCs/>
              </w:rPr>
              <w:t>Bộ biến đổi điện áp một chiều</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6</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2</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3</w:t>
            </w:r>
          </w:p>
        </w:tc>
        <w:tc>
          <w:tcPr>
            <w:tcW w:w="1297" w:type="dxa"/>
          </w:tcPr>
          <w:p w:rsidR="00301D43" w:rsidRPr="00746251" w:rsidRDefault="00301D43" w:rsidP="001056F2">
            <w:pPr>
              <w:jc w:val="center"/>
              <w:rPr>
                <w:rFonts w:ascii="Times New Roman" w:hAnsi="Times New Roman"/>
              </w:rPr>
            </w:pPr>
            <w:r w:rsidRPr="00746251">
              <w:rPr>
                <w:rFonts w:ascii="Times New Roman" w:hAnsi="Times New Roman"/>
              </w:rPr>
              <w:t>1</w:t>
            </w: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6</w:t>
            </w:r>
          </w:p>
        </w:tc>
        <w:tc>
          <w:tcPr>
            <w:tcW w:w="4116" w:type="dxa"/>
          </w:tcPr>
          <w:p w:rsidR="00301D43" w:rsidRPr="00746251" w:rsidRDefault="00301D43" w:rsidP="001056F2">
            <w:pPr>
              <w:keepNext/>
              <w:jc w:val="both"/>
              <w:outlineLvl w:val="0"/>
              <w:rPr>
                <w:rFonts w:ascii="Times New Roman" w:hAnsi="Times New Roman"/>
                <w:bCs/>
              </w:rPr>
            </w:pPr>
            <w:r w:rsidRPr="00746251">
              <w:rPr>
                <w:rFonts w:ascii="Times New Roman" w:hAnsi="Times New Roman"/>
                <w:bCs/>
              </w:rPr>
              <w:t>Bộ nghịch lưu và bộ biến tần</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Cs/>
                <w:sz w:val="28"/>
                <w:szCs w:val="28"/>
              </w:rPr>
            </w:pPr>
            <w:r>
              <w:rPr>
                <w:rFonts w:ascii="Times New Roman" w:hAnsi="Times New Roman"/>
                <w:bCs/>
                <w:sz w:val="28"/>
                <w:szCs w:val="28"/>
              </w:rPr>
              <w:t>15</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Cs/>
                <w:sz w:val="28"/>
                <w:szCs w:val="28"/>
              </w:rPr>
            </w:pPr>
            <w:r>
              <w:rPr>
                <w:rFonts w:ascii="Times New Roman" w:hAnsi="Times New Roman"/>
                <w:bCs/>
                <w:sz w:val="28"/>
                <w:szCs w:val="28"/>
              </w:rPr>
              <w:t>4</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Cs/>
                <w:sz w:val="28"/>
                <w:szCs w:val="28"/>
              </w:rPr>
            </w:pPr>
            <w:r>
              <w:rPr>
                <w:rFonts w:ascii="Times New Roman" w:hAnsi="Times New Roman"/>
                <w:bCs/>
                <w:sz w:val="28"/>
                <w:szCs w:val="28"/>
              </w:rPr>
              <w:t>10</w:t>
            </w:r>
          </w:p>
        </w:tc>
        <w:tc>
          <w:tcPr>
            <w:tcW w:w="1297" w:type="dxa"/>
          </w:tcPr>
          <w:p w:rsidR="00301D43" w:rsidRPr="00746251" w:rsidRDefault="00301D43" w:rsidP="001056F2">
            <w:pPr>
              <w:jc w:val="center"/>
              <w:rPr>
                <w:rFonts w:ascii="Times New Roman" w:hAnsi="Times New Roman"/>
                <w:bCs/>
              </w:rPr>
            </w:pPr>
            <w:r w:rsidRPr="00746251">
              <w:rPr>
                <w:rFonts w:ascii="Times New Roman" w:hAnsi="Times New Roman"/>
                <w:bCs/>
              </w:rPr>
              <w:t>1</w:t>
            </w:r>
          </w:p>
        </w:tc>
      </w:tr>
      <w:tr w:rsidR="00301D43" w:rsidRPr="00746251" w:rsidTr="001056F2">
        <w:trPr>
          <w:trHeight w:val="500"/>
        </w:trPr>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p>
        </w:tc>
        <w:tc>
          <w:tcPr>
            <w:tcW w:w="4116" w:type="dxa"/>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sidRPr="00746251">
              <w:rPr>
                <w:rFonts w:ascii="Times New Roman" w:hAnsi="Times New Roman"/>
                <w:b/>
                <w:bCs/>
                <w:sz w:val="28"/>
                <w:szCs w:val="28"/>
              </w:rPr>
              <w:t>Cộng:</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Pr>
                <w:rFonts w:ascii="Times New Roman" w:hAnsi="Times New Roman"/>
                <w:b/>
                <w:bCs/>
                <w:sz w:val="28"/>
                <w:szCs w:val="28"/>
              </w:rPr>
              <w:t>45</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Pr>
                <w:rFonts w:ascii="Times New Roman" w:hAnsi="Times New Roman"/>
                <w:b/>
                <w:bCs/>
                <w:sz w:val="28"/>
                <w:szCs w:val="28"/>
              </w:rPr>
              <w:t>17</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Pr>
                <w:rFonts w:ascii="Times New Roman" w:hAnsi="Times New Roman"/>
                <w:b/>
                <w:bCs/>
                <w:sz w:val="28"/>
                <w:szCs w:val="28"/>
              </w:rPr>
              <w:t>25</w:t>
            </w:r>
          </w:p>
        </w:tc>
        <w:tc>
          <w:tcPr>
            <w:tcW w:w="1297" w:type="dxa"/>
          </w:tcPr>
          <w:p w:rsidR="00301D43" w:rsidRPr="00746251" w:rsidRDefault="00301D43" w:rsidP="001056F2">
            <w:pPr>
              <w:jc w:val="center"/>
              <w:rPr>
                <w:rFonts w:ascii="Times New Roman" w:hAnsi="Times New Roman"/>
                <w:b/>
                <w:bCs/>
              </w:rPr>
            </w:pPr>
            <w:r>
              <w:rPr>
                <w:rFonts w:ascii="Times New Roman" w:hAnsi="Times New Roman"/>
                <w:b/>
                <w:bCs/>
              </w:rPr>
              <w:t>3</w:t>
            </w:r>
          </w:p>
        </w:tc>
      </w:tr>
    </w:tbl>
    <w:p w:rsidR="00301D43" w:rsidRDefault="00301D43" w:rsidP="00301D43">
      <w:pPr>
        <w:jc w:val="both"/>
        <w:rPr>
          <w:rFonts w:ascii="Times New Roman" w:hAnsi="Times New Roman"/>
        </w:rPr>
      </w:pPr>
    </w:p>
    <w:p w:rsidR="00301D43" w:rsidRPr="00301D43" w:rsidRDefault="00301D43" w:rsidP="00301D43">
      <w:pPr>
        <w:jc w:val="both"/>
        <w:rPr>
          <w:rFonts w:ascii="Times New Roman" w:hAnsi="Times New Roman"/>
          <w:i/>
          <w:iCs/>
        </w:rPr>
      </w:pPr>
      <w:r w:rsidRPr="00746251">
        <w:rPr>
          <w:rFonts w:ascii="Times New Roman" w:hAnsi="Times New Roman"/>
          <w:lang w:val="vi-VN"/>
        </w:rPr>
        <w:t xml:space="preserve">* Ghi chú: </w:t>
      </w:r>
      <w:r w:rsidRPr="00746251">
        <w:rPr>
          <w:rFonts w:ascii="Times New Roman" w:hAnsi="Times New Roman"/>
          <w:i/>
          <w:iCs/>
          <w:lang w:val="vi-VN"/>
        </w:rPr>
        <w:t>Thời gian kiểm tra được tích hợp giữa lý thuyết với thực hành và được tính bằng giờ thực hành.</w:t>
      </w:r>
    </w:p>
    <w:p w:rsidR="00301D43" w:rsidRPr="00746251" w:rsidRDefault="00301D43" w:rsidP="00301D43">
      <w:pPr>
        <w:pStyle w:val="indentpara"/>
        <w:spacing w:after="0" w:line="240" w:lineRule="auto"/>
        <w:ind w:firstLine="0"/>
        <w:rPr>
          <w:rFonts w:ascii="Times New Roman" w:hAnsi="Times New Roman"/>
          <w:i/>
          <w:iCs/>
          <w:sz w:val="28"/>
          <w:szCs w:val="28"/>
          <w:lang w:val="vi-VN"/>
        </w:rPr>
      </w:pPr>
      <w:r w:rsidRPr="00746251">
        <w:rPr>
          <w:rFonts w:ascii="Times New Roman" w:hAnsi="Times New Roman"/>
          <w:i/>
          <w:sz w:val="28"/>
          <w:szCs w:val="28"/>
          <w:lang w:val="vi-VN" w:eastAsia="en-US"/>
        </w:rPr>
        <w:lastRenderedPageBreak/>
        <w:t xml:space="preserve">2. </w:t>
      </w:r>
      <w:r w:rsidRPr="00746251">
        <w:rPr>
          <w:rFonts w:ascii="Times New Roman" w:hAnsi="Times New Roman"/>
          <w:i/>
          <w:sz w:val="28"/>
          <w:szCs w:val="28"/>
          <w:lang w:val="vi-VN"/>
        </w:rPr>
        <w:t>Nội dung chi tiết:</w:t>
      </w:r>
    </w:p>
    <w:p w:rsidR="00301D43" w:rsidRDefault="00301D43" w:rsidP="00301D43">
      <w:pPr>
        <w:pStyle w:val="boxtextarial"/>
        <w:spacing w:before="0" w:after="0" w:line="240" w:lineRule="auto"/>
        <w:ind w:left="2880" w:firstLine="720"/>
        <w:rPr>
          <w:rFonts w:ascii="Times New Roman" w:hAnsi="Times New Roman"/>
          <w:sz w:val="28"/>
          <w:szCs w:val="28"/>
        </w:rPr>
      </w:pPr>
    </w:p>
    <w:p w:rsidR="00301D43" w:rsidRPr="00746251" w:rsidRDefault="00301D43" w:rsidP="00301D43">
      <w:pPr>
        <w:pStyle w:val="boxtextarial"/>
        <w:spacing w:before="0" w:after="0" w:line="240" w:lineRule="auto"/>
        <w:ind w:left="2880" w:hanging="1790"/>
        <w:rPr>
          <w:rFonts w:ascii="Times New Roman" w:hAnsi="Times New Roman"/>
          <w:bCs/>
          <w:sz w:val="28"/>
          <w:szCs w:val="28"/>
          <w:lang w:val="vi-VN"/>
        </w:rPr>
      </w:pPr>
      <w:r w:rsidRPr="00746251">
        <w:rPr>
          <w:rFonts w:ascii="Times New Roman" w:hAnsi="Times New Roman"/>
          <w:sz w:val="28"/>
          <w:szCs w:val="28"/>
          <w:lang w:val="vi-VN"/>
        </w:rPr>
        <w:t>B</w:t>
      </w:r>
      <w:r w:rsidRPr="00746251">
        <w:rPr>
          <w:rFonts w:ascii="Times New Roman" w:hAnsi="Times New Roman"/>
          <w:bCs/>
          <w:sz w:val="28"/>
          <w:szCs w:val="28"/>
          <w:lang w:val="vi-VN"/>
        </w:rPr>
        <w:t>ài mở đầu</w:t>
      </w:r>
    </w:p>
    <w:p w:rsidR="00301D43" w:rsidRPr="00746251" w:rsidRDefault="00301D43" w:rsidP="00301D43">
      <w:pPr>
        <w:pStyle w:val="StyleHeadingEArialNarrow8ptBefore2pt"/>
        <w:keepNext w:val="0"/>
        <w:spacing w:before="0"/>
        <w:ind w:left="2160" w:hanging="1790"/>
        <w:rPr>
          <w:rFonts w:ascii="Times New Roman" w:hAnsi="Times New Roman"/>
          <w:sz w:val="28"/>
          <w:szCs w:val="28"/>
          <w:lang w:val="vi-VN"/>
        </w:rPr>
      </w:pPr>
      <w:r w:rsidRPr="00746251">
        <w:rPr>
          <w:rFonts w:ascii="Times New Roman" w:hAnsi="Times New Roman"/>
          <w:b/>
          <w:sz w:val="28"/>
          <w:szCs w:val="28"/>
          <w:lang w:val="vi-VN"/>
        </w:rPr>
        <w:t xml:space="preserve">   Các khái niệm cơ bản</w:t>
      </w:r>
      <w:r w:rsidRPr="00746251">
        <w:rPr>
          <w:rFonts w:ascii="Times New Roman" w:hAnsi="Times New Roman"/>
          <w:sz w:val="28"/>
          <w:szCs w:val="28"/>
          <w:lang w:val="vi-VN"/>
        </w:rPr>
        <w:t xml:space="preserve"> </w:t>
      </w:r>
      <w:r w:rsidRPr="00746251">
        <w:rPr>
          <w:rFonts w:ascii="Times New Roman" w:hAnsi="Times New Roman"/>
          <w:sz w:val="28"/>
          <w:szCs w:val="28"/>
          <w:lang w:val="vi-VN"/>
        </w:rPr>
        <w:tab/>
      </w:r>
      <w:r w:rsidRPr="00746251">
        <w:rPr>
          <w:rFonts w:ascii="Times New Roman" w:hAnsi="Times New Roman"/>
          <w:sz w:val="28"/>
          <w:szCs w:val="28"/>
          <w:lang w:val="vi-VN"/>
        </w:rPr>
        <w:tab/>
      </w:r>
      <w:r w:rsidRPr="00746251">
        <w:rPr>
          <w:rFonts w:ascii="Times New Roman" w:hAnsi="Times New Roman"/>
          <w:sz w:val="28"/>
          <w:szCs w:val="28"/>
          <w:lang w:val="vi-VN"/>
        </w:rPr>
        <w:tab/>
      </w:r>
      <w:r>
        <w:rPr>
          <w:rFonts w:ascii="Times New Roman" w:hAnsi="Times New Roman"/>
          <w:sz w:val="28"/>
          <w:szCs w:val="28"/>
        </w:rPr>
        <w:tab/>
      </w:r>
      <w:r>
        <w:rPr>
          <w:rFonts w:ascii="Times New Roman" w:hAnsi="Times New Roman"/>
          <w:sz w:val="28"/>
          <w:szCs w:val="28"/>
        </w:rPr>
        <w:tab/>
      </w:r>
      <w:r w:rsidRPr="00746251">
        <w:rPr>
          <w:rFonts w:ascii="Times New Roman" w:hAnsi="Times New Roman"/>
          <w:i/>
          <w:sz w:val="28"/>
          <w:szCs w:val="28"/>
          <w:lang w:val="vi-VN"/>
        </w:rPr>
        <w:t xml:space="preserve">Thời gian : </w:t>
      </w:r>
      <w:r>
        <w:rPr>
          <w:rFonts w:ascii="Times New Roman" w:hAnsi="Times New Roman"/>
          <w:i/>
          <w:sz w:val="28"/>
          <w:szCs w:val="28"/>
        </w:rPr>
        <w:t>1</w:t>
      </w:r>
      <w:r w:rsidRPr="00746251">
        <w:rPr>
          <w:rFonts w:ascii="Times New Roman" w:hAnsi="Times New Roman"/>
          <w:i/>
          <w:sz w:val="28"/>
          <w:szCs w:val="28"/>
          <w:lang w:val="vi-VN"/>
        </w:rPr>
        <w:t xml:space="preserve"> giờ</w:t>
      </w:r>
    </w:p>
    <w:p w:rsidR="00301D43" w:rsidRPr="00746251" w:rsidRDefault="00301D43" w:rsidP="00301D43">
      <w:pPr>
        <w:pStyle w:val="StyleHeadingEArialNarrow8ptBefore2pt"/>
        <w:keepNext w:val="0"/>
        <w:spacing w:before="0"/>
        <w:jc w:val="both"/>
        <w:rPr>
          <w:rFonts w:ascii="Times New Roman" w:hAnsi="Times New Roman"/>
          <w:i/>
          <w:iCs/>
          <w:sz w:val="28"/>
          <w:szCs w:val="28"/>
          <w:lang w:val="vi-VN"/>
        </w:rPr>
      </w:pPr>
      <w:r w:rsidRPr="00746251">
        <w:rPr>
          <w:rFonts w:ascii="Times New Roman" w:hAnsi="Times New Roman"/>
          <w:i/>
          <w:iCs/>
          <w:sz w:val="28"/>
          <w:szCs w:val="28"/>
          <w:lang w:val="vi-VN"/>
        </w:rPr>
        <w:t>Mục tiêu:</w:t>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p>
    <w:p w:rsidR="00301D43" w:rsidRPr="00746251" w:rsidRDefault="00301D43" w:rsidP="00301D43">
      <w:pPr>
        <w:pStyle w:val="StyleHeadingEArialNarrow8ptBefore2pt"/>
        <w:keepNext w:val="0"/>
        <w:spacing w:before="0"/>
        <w:ind w:firstLine="567"/>
        <w:jc w:val="both"/>
        <w:rPr>
          <w:rFonts w:ascii="Times New Roman" w:hAnsi="Times New Roman"/>
          <w:sz w:val="28"/>
          <w:szCs w:val="28"/>
          <w:lang w:val="vi-VN"/>
        </w:rPr>
      </w:pPr>
      <w:r w:rsidRPr="00746251">
        <w:rPr>
          <w:rFonts w:ascii="Times New Roman" w:hAnsi="Times New Roman"/>
          <w:sz w:val="28"/>
          <w:szCs w:val="28"/>
          <w:lang w:val="vi-VN"/>
        </w:rPr>
        <w:t>- Trình bày được các khái niệm cơ bản trong điện tử công suất</w:t>
      </w:r>
    </w:p>
    <w:p w:rsidR="00301D43" w:rsidRPr="00746251" w:rsidRDefault="00301D43" w:rsidP="00301D43">
      <w:pPr>
        <w:pStyle w:val="StyleHeadingEArialNarrow8ptBefore2pt"/>
        <w:keepNext w:val="0"/>
        <w:spacing w:before="0"/>
        <w:ind w:firstLine="567"/>
        <w:jc w:val="both"/>
        <w:rPr>
          <w:rFonts w:ascii="Times New Roman" w:hAnsi="Times New Roman"/>
          <w:sz w:val="28"/>
          <w:szCs w:val="28"/>
          <w:lang w:val="vi-VN"/>
        </w:rPr>
      </w:pPr>
      <w:r w:rsidRPr="00746251">
        <w:rPr>
          <w:rFonts w:ascii="Times New Roman" w:hAnsi="Times New Roman"/>
          <w:sz w:val="28"/>
          <w:szCs w:val="28"/>
          <w:lang w:val="vi-VN"/>
        </w:rPr>
        <w:t>- Tính toán được các đại lượng trong điện tử công suất.</w:t>
      </w:r>
    </w:p>
    <w:p w:rsidR="00301D43" w:rsidRPr="00746251" w:rsidRDefault="00301D43" w:rsidP="00301D43">
      <w:pPr>
        <w:ind w:firstLine="567"/>
        <w:jc w:val="both"/>
        <w:rPr>
          <w:rFonts w:ascii="Times New Roman" w:hAnsi="Times New Roman"/>
          <w:szCs w:val="28"/>
          <w:lang w:val="vi-VN"/>
        </w:rPr>
      </w:pPr>
      <w:r w:rsidRPr="00746251">
        <w:rPr>
          <w:rFonts w:ascii="Times New Roman" w:hAnsi="Times New Roman"/>
          <w:szCs w:val="28"/>
          <w:lang w:val="vi-VN"/>
        </w:rPr>
        <w:t>- Rèn luyện đức tính cẩn thận, tỉ mỉ, tư duy sáng tạo và khoa học.</w:t>
      </w:r>
    </w:p>
    <w:p w:rsidR="00301D43" w:rsidRPr="00746251" w:rsidRDefault="00301D43" w:rsidP="00301D43">
      <w:pPr>
        <w:jc w:val="both"/>
        <w:rPr>
          <w:rFonts w:ascii="Times New Roman" w:hAnsi="Times New Roman"/>
          <w:i/>
          <w:iCs/>
          <w:szCs w:val="28"/>
          <w:lang w:val="vi-VN"/>
        </w:rPr>
      </w:pPr>
      <w:r w:rsidRPr="00746251">
        <w:rPr>
          <w:rFonts w:ascii="Times New Roman" w:hAnsi="Times New Roman"/>
          <w:i/>
          <w:iCs/>
          <w:szCs w:val="28"/>
          <w:lang w:val="vi-VN"/>
        </w:rPr>
        <w:t xml:space="preserve">Nội dung: </w:t>
      </w:r>
      <w:r w:rsidRPr="00746251">
        <w:rPr>
          <w:rFonts w:ascii="Times New Roman" w:hAnsi="Times New Roman"/>
          <w:i/>
          <w:iCs/>
          <w:szCs w:val="28"/>
          <w:lang w:val="vi-VN"/>
        </w:rPr>
        <w:tab/>
      </w:r>
    </w:p>
    <w:p w:rsidR="00301D43" w:rsidRPr="00746251" w:rsidRDefault="00301D43" w:rsidP="00301D43">
      <w:pPr>
        <w:pStyle w:val="StyleHeadingEArialNarrow8ptBefore2pt"/>
        <w:keepNext w:val="0"/>
        <w:spacing w:before="0"/>
        <w:rPr>
          <w:rFonts w:ascii="Times New Roman" w:hAnsi="Times New Roman"/>
          <w:sz w:val="28"/>
          <w:szCs w:val="28"/>
          <w:lang w:val="vi-VN"/>
        </w:rPr>
      </w:pPr>
      <w:r w:rsidRPr="00746251">
        <w:rPr>
          <w:rFonts w:ascii="Times New Roman" w:hAnsi="Times New Roman"/>
          <w:sz w:val="28"/>
          <w:szCs w:val="28"/>
          <w:lang w:val="vi-VN"/>
        </w:rPr>
        <w:t>1. Trị trung bình của một đại lượng</w:t>
      </w:r>
    </w:p>
    <w:p w:rsidR="00301D43" w:rsidRPr="00746251" w:rsidRDefault="00301D43" w:rsidP="00301D43">
      <w:pPr>
        <w:pStyle w:val="StyleHeadingEArialNarrow8ptBefore2pt"/>
        <w:keepNext w:val="0"/>
        <w:spacing w:before="0"/>
        <w:rPr>
          <w:rFonts w:ascii="Times New Roman" w:hAnsi="Times New Roman"/>
          <w:sz w:val="28"/>
          <w:szCs w:val="28"/>
          <w:lang w:val="vi-VN"/>
        </w:rPr>
      </w:pPr>
      <w:r w:rsidRPr="00746251">
        <w:rPr>
          <w:rFonts w:ascii="Times New Roman" w:hAnsi="Times New Roman"/>
          <w:sz w:val="28"/>
          <w:szCs w:val="28"/>
          <w:lang w:val="vi-VN"/>
        </w:rPr>
        <w:t>2. Công suất trung bình</w:t>
      </w:r>
    </w:p>
    <w:p w:rsidR="00301D43" w:rsidRPr="00746251" w:rsidRDefault="00301D43" w:rsidP="00301D43">
      <w:pPr>
        <w:pStyle w:val="StyleHeadingEArialNarrow8ptBefore2pt"/>
        <w:keepNext w:val="0"/>
        <w:spacing w:before="0"/>
        <w:rPr>
          <w:rFonts w:ascii="Times New Roman" w:hAnsi="Times New Roman"/>
          <w:sz w:val="28"/>
          <w:szCs w:val="28"/>
          <w:lang w:val="vi-VN"/>
        </w:rPr>
      </w:pPr>
      <w:r w:rsidRPr="00746251">
        <w:rPr>
          <w:rFonts w:ascii="Times New Roman" w:hAnsi="Times New Roman"/>
          <w:sz w:val="28"/>
          <w:szCs w:val="28"/>
          <w:lang w:val="vi-VN"/>
        </w:rPr>
        <w:t>3. Trị hiệu dụng của một đại lượng</w:t>
      </w:r>
    </w:p>
    <w:p w:rsidR="00301D43" w:rsidRPr="00746251" w:rsidRDefault="00301D43" w:rsidP="00301D43">
      <w:pPr>
        <w:pStyle w:val="StyleHeadingEArialNarrow8ptBefore2pt"/>
        <w:keepNext w:val="0"/>
        <w:spacing w:before="0"/>
        <w:rPr>
          <w:rFonts w:ascii="Times New Roman" w:hAnsi="Times New Roman"/>
          <w:sz w:val="28"/>
          <w:szCs w:val="28"/>
          <w:lang w:val="vi-VN"/>
        </w:rPr>
      </w:pPr>
      <w:r w:rsidRPr="00746251">
        <w:rPr>
          <w:rFonts w:ascii="Times New Roman" w:hAnsi="Times New Roman"/>
          <w:sz w:val="28"/>
          <w:szCs w:val="28"/>
          <w:lang w:val="vi-VN"/>
        </w:rPr>
        <w:t>4. Hệ số công suất</w:t>
      </w:r>
    </w:p>
    <w:p w:rsidR="00301D43" w:rsidRDefault="00301D43" w:rsidP="00301D43">
      <w:pPr>
        <w:keepNext/>
        <w:jc w:val="center"/>
        <w:outlineLvl w:val="0"/>
        <w:rPr>
          <w:rFonts w:ascii="Times New Roman" w:hAnsi="Times New Roman"/>
        </w:rPr>
      </w:pPr>
    </w:p>
    <w:p w:rsidR="00301D43" w:rsidRPr="00746251" w:rsidRDefault="00301D43" w:rsidP="00301D43">
      <w:pPr>
        <w:keepNext/>
        <w:jc w:val="center"/>
        <w:outlineLvl w:val="0"/>
        <w:rPr>
          <w:rFonts w:ascii="Times New Roman" w:hAnsi="Times New Roman"/>
          <w:b/>
          <w:bCs/>
          <w:lang w:val="vi-VN"/>
        </w:rPr>
      </w:pPr>
      <w:r w:rsidRPr="00746251">
        <w:rPr>
          <w:rFonts w:ascii="Times New Roman" w:hAnsi="Times New Roman"/>
          <w:lang w:val="vi-VN"/>
        </w:rPr>
        <w:t xml:space="preserve">Bài 1: </w:t>
      </w:r>
      <w:r w:rsidRPr="00746251">
        <w:rPr>
          <w:rFonts w:ascii="Times New Roman" w:hAnsi="Times New Roman"/>
          <w:b/>
          <w:lang w:val="vi-VN"/>
        </w:rPr>
        <w:t xml:space="preserve">Các linh kiện </w:t>
      </w:r>
      <w:r>
        <w:rPr>
          <w:rFonts w:ascii="Times New Roman" w:hAnsi="Times New Roman"/>
          <w:b/>
        </w:rPr>
        <w:t>bán dẫn</w:t>
      </w:r>
      <w:r w:rsidRPr="00746251">
        <w:rPr>
          <w:rFonts w:ascii="Times New Roman" w:hAnsi="Times New Roman"/>
          <w:b/>
          <w:lang w:val="vi-VN"/>
        </w:rPr>
        <w:t xml:space="preserve"> </w:t>
      </w:r>
      <w:r w:rsidRPr="00746251">
        <w:rPr>
          <w:rFonts w:ascii="Times New Roman" w:hAnsi="Times New Roman"/>
          <w:b/>
          <w:lang w:val="vi-VN"/>
        </w:rPr>
        <w:tab/>
        <w:t xml:space="preserve">             </w:t>
      </w:r>
      <w:r w:rsidRPr="00746251">
        <w:rPr>
          <w:rFonts w:ascii="Times New Roman" w:hAnsi="Times New Roman"/>
          <w:i/>
          <w:szCs w:val="28"/>
          <w:lang w:val="vi-VN"/>
        </w:rPr>
        <w:t xml:space="preserve">Thời gian : </w:t>
      </w:r>
      <w:r>
        <w:rPr>
          <w:rFonts w:ascii="Times New Roman" w:hAnsi="Times New Roman"/>
          <w:i/>
          <w:szCs w:val="28"/>
        </w:rPr>
        <w:t>5</w:t>
      </w:r>
      <w:r w:rsidRPr="00746251">
        <w:rPr>
          <w:rFonts w:ascii="Times New Roman" w:hAnsi="Times New Roman"/>
          <w:i/>
          <w:szCs w:val="28"/>
          <w:lang w:val="vi-VN"/>
        </w:rPr>
        <w:t xml:space="preserve"> giờ</w:t>
      </w:r>
    </w:p>
    <w:p w:rsidR="00301D43" w:rsidRPr="00746251" w:rsidRDefault="00301D43" w:rsidP="00301D43">
      <w:pPr>
        <w:pStyle w:val="StyleHeadingEArialNarrow8ptBefore2pt"/>
        <w:keepNext w:val="0"/>
        <w:spacing w:before="0"/>
        <w:jc w:val="both"/>
        <w:rPr>
          <w:rFonts w:ascii="Times New Roman" w:hAnsi="Times New Roman"/>
          <w:i/>
          <w:iCs/>
          <w:sz w:val="28"/>
          <w:szCs w:val="28"/>
          <w:lang w:val="vi-VN"/>
        </w:rPr>
      </w:pPr>
      <w:r w:rsidRPr="00746251">
        <w:rPr>
          <w:rFonts w:ascii="Times New Roman" w:hAnsi="Times New Roman"/>
          <w:i/>
          <w:iCs/>
          <w:sz w:val="28"/>
          <w:szCs w:val="28"/>
          <w:lang w:val="vi-VN"/>
        </w:rPr>
        <w:t>Mục tiêu:</w:t>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p>
    <w:p w:rsidR="00301D43" w:rsidRPr="00746251" w:rsidRDefault="00301D43" w:rsidP="00301D43">
      <w:pPr>
        <w:ind w:firstLine="567"/>
        <w:jc w:val="both"/>
        <w:rPr>
          <w:rFonts w:ascii="Times New Roman" w:hAnsi="Times New Roman"/>
          <w:lang w:val="vi-VN"/>
        </w:rPr>
      </w:pPr>
      <w:r w:rsidRPr="00746251">
        <w:rPr>
          <w:rFonts w:ascii="Times New Roman" w:hAnsi="Times New Roman"/>
          <w:lang w:val="vi-VN"/>
        </w:rPr>
        <w:t>- Nhận dạng được các linh kiện điện tử công suất dùng trong các thiết bị điện điện tử.</w:t>
      </w:r>
    </w:p>
    <w:p w:rsidR="00301D43" w:rsidRPr="00746251" w:rsidRDefault="00301D43" w:rsidP="00301D43">
      <w:pPr>
        <w:ind w:firstLine="567"/>
        <w:jc w:val="both"/>
        <w:rPr>
          <w:rFonts w:ascii="Times New Roman" w:hAnsi="Times New Roman"/>
          <w:lang w:val="vi-VN"/>
        </w:rPr>
      </w:pPr>
      <w:r w:rsidRPr="00746251">
        <w:rPr>
          <w:rFonts w:ascii="Times New Roman" w:hAnsi="Times New Roman"/>
          <w:lang w:val="vi-VN"/>
        </w:rPr>
        <w:t>- Trình bày được cấu tạo các loại linh kiện điện tử công suất</w:t>
      </w:r>
    </w:p>
    <w:p w:rsidR="00301D43" w:rsidRPr="00746251" w:rsidRDefault="00301D43" w:rsidP="00301D43">
      <w:pPr>
        <w:ind w:firstLine="567"/>
        <w:jc w:val="both"/>
        <w:rPr>
          <w:rFonts w:ascii="Times New Roman" w:hAnsi="Times New Roman"/>
          <w:lang w:val="vi-VN"/>
        </w:rPr>
      </w:pPr>
      <w:r w:rsidRPr="00746251">
        <w:rPr>
          <w:rFonts w:ascii="Times New Roman" w:hAnsi="Times New Roman"/>
          <w:lang w:val="vi-VN"/>
        </w:rPr>
        <w:t xml:space="preserve">- Giải thích được nguyên lý làm việc các loại linh kiện. </w:t>
      </w:r>
    </w:p>
    <w:p w:rsidR="00301D43" w:rsidRPr="00746251" w:rsidRDefault="00301D43" w:rsidP="00301D43">
      <w:pPr>
        <w:ind w:firstLine="567"/>
        <w:jc w:val="both"/>
        <w:rPr>
          <w:rFonts w:ascii="Times New Roman" w:hAnsi="Times New Roman"/>
          <w:szCs w:val="28"/>
          <w:lang w:val="vi-VN"/>
        </w:rPr>
      </w:pPr>
      <w:r w:rsidRPr="00746251">
        <w:rPr>
          <w:rFonts w:ascii="Times New Roman" w:hAnsi="Times New Roman"/>
          <w:szCs w:val="28"/>
          <w:lang w:val="vi-VN"/>
        </w:rPr>
        <w:t>- Rèn luyện đức tính cẩn thận, tỉ mỉ, tư duy sáng tạo và khoa học, đảm bảo an toàn, tiết kiệm.</w:t>
      </w:r>
    </w:p>
    <w:p w:rsidR="00301D43" w:rsidRPr="00746251" w:rsidRDefault="00301D43" w:rsidP="00301D43">
      <w:pPr>
        <w:jc w:val="both"/>
        <w:rPr>
          <w:rFonts w:ascii="Times New Roman" w:hAnsi="Times New Roman"/>
          <w:i/>
          <w:iCs/>
        </w:rPr>
      </w:pPr>
      <w:r w:rsidRPr="00746251">
        <w:rPr>
          <w:rFonts w:ascii="Times New Roman" w:hAnsi="Times New Roman"/>
          <w:i/>
          <w:iCs/>
        </w:rPr>
        <w:t xml:space="preserve">Nội dung: </w:t>
      </w:r>
      <w:r w:rsidRPr="00746251">
        <w:rPr>
          <w:rFonts w:ascii="Times New Roman" w:hAnsi="Times New Roman"/>
          <w:i/>
          <w:iCs/>
        </w:rPr>
        <w:tab/>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Phân lọai</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Diode</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Transistor BJT</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Transistor MOSFET</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Transistor IGBT</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Thyristor SCR</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Triac</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Gate Turn off Thyristor GTO</w:t>
      </w:r>
      <w:r w:rsidRPr="00746251">
        <w:rPr>
          <w:rFonts w:ascii="Times New Roman" w:hAnsi="Times New Roman"/>
          <w:iCs/>
        </w:rPr>
        <w:t xml:space="preserve"> </w:t>
      </w:r>
      <w:r w:rsidRPr="00746251">
        <w:rPr>
          <w:rFonts w:ascii="Times New Roman" w:hAnsi="Times New Roman"/>
          <w:iCs/>
        </w:rPr>
        <w:tab/>
        <w:t xml:space="preserve">     </w:t>
      </w:r>
    </w:p>
    <w:p w:rsidR="00301D43" w:rsidRDefault="00301D43" w:rsidP="00301D43">
      <w:pPr>
        <w:pStyle w:val="boxtextarial"/>
        <w:spacing w:before="0" w:after="0" w:line="240" w:lineRule="auto"/>
        <w:jc w:val="center"/>
        <w:outlineLvl w:val="0"/>
        <w:rPr>
          <w:rFonts w:ascii="Times New Roman" w:hAnsi="Times New Roman"/>
          <w:sz w:val="28"/>
          <w:szCs w:val="28"/>
        </w:rPr>
      </w:pPr>
    </w:p>
    <w:p w:rsidR="00301D43" w:rsidRPr="00746251" w:rsidRDefault="00301D43" w:rsidP="00301D43">
      <w:pPr>
        <w:pStyle w:val="boxtextarial"/>
        <w:tabs>
          <w:tab w:val="left" w:pos="1090"/>
        </w:tabs>
        <w:spacing w:before="0" w:after="0" w:line="240" w:lineRule="auto"/>
        <w:outlineLvl w:val="0"/>
        <w:rPr>
          <w:rFonts w:ascii="Times New Roman" w:hAnsi="Times New Roman"/>
          <w:b/>
          <w:bCs/>
          <w:sz w:val="28"/>
          <w:szCs w:val="28"/>
        </w:rPr>
      </w:pPr>
      <w:r>
        <w:rPr>
          <w:rFonts w:ascii="Times New Roman" w:hAnsi="Times New Roman"/>
          <w:sz w:val="28"/>
          <w:szCs w:val="28"/>
        </w:rPr>
        <w:tab/>
      </w:r>
      <w:r w:rsidRPr="00746251">
        <w:rPr>
          <w:rFonts w:ascii="Times New Roman" w:hAnsi="Times New Roman"/>
          <w:sz w:val="28"/>
          <w:szCs w:val="28"/>
        </w:rPr>
        <w:t xml:space="preserve">Bài </w:t>
      </w:r>
      <w:proofErr w:type="gramStart"/>
      <w:r w:rsidRPr="00746251">
        <w:rPr>
          <w:rFonts w:ascii="Times New Roman" w:hAnsi="Times New Roman"/>
          <w:sz w:val="28"/>
          <w:szCs w:val="28"/>
        </w:rPr>
        <w:t>2 :</w:t>
      </w:r>
      <w:proofErr w:type="gramEnd"/>
      <w:r w:rsidRPr="00746251">
        <w:rPr>
          <w:rFonts w:ascii="Times New Roman" w:hAnsi="Times New Roman"/>
          <w:sz w:val="28"/>
          <w:szCs w:val="28"/>
        </w:rPr>
        <w:t xml:space="preserve"> </w:t>
      </w:r>
      <w:r w:rsidRPr="00746251">
        <w:rPr>
          <w:rFonts w:ascii="Times New Roman" w:hAnsi="Times New Roman"/>
          <w:b/>
          <w:bCs/>
          <w:sz w:val="28"/>
          <w:szCs w:val="28"/>
        </w:rPr>
        <w:t>Bộ chỉnh lưu</w:t>
      </w:r>
    </w:p>
    <w:p w:rsidR="00301D43" w:rsidRPr="00746251" w:rsidRDefault="00301D43" w:rsidP="00301D43">
      <w:pPr>
        <w:pStyle w:val="StyleHeadingEArialNarrow8ptBefore2pt"/>
        <w:keepNext w:val="0"/>
        <w:spacing w:before="0"/>
        <w:jc w:val="both"/>
        <w:outlineLvl w:val="0"/>
        <w:rPr>
          <w:rFonts w:ascii="Times New Roman" w:hAnsi="Times New Roman"/>
          <w:i/>
          <w:iCs/>
          <w:sz w:val="28"/>
          <w:szCs w:val="28"/>
          <w:lang w:val="pl-PL"/>
        </w:rPr>
      </w:pPr>
      <w:r w:rsidRPr="00746251">
        <w:rPr>
          <w:rFonts w:ascii="Times New Roman" w:hAnsi="Times New Roman"/>
          <w:i/>
          <w:iCs/>
          <w:sz w:val="28"/>
          <w:szCs w:val="28"/>
          <w:lang w:val="pl-PL"/>
        </w:rPr>
        <w:t>Mục tiêu:</w:t>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sz w:val="28"/>
          <w:szCs w:val="28"/>
        </w:rPr>
        <w:t xml:space="preserve">Thời gian : </w:t>
      </w:r>
      <w:r>
        <w:rPr>
          <w:rFonts w:ascii="Times New Roman" w:hAnsi="Times New Roman"/>
          <w:i/>
          <w:sz w:val="28"/>
          <w:szCs w:val="28"/>
        </w:rPr>
        <w:t xml:space="preserve">10 </w:t>
      </w:r>
      <w:r w:rsidRPr="00746251">
        <w:rPr>
          <w:rFonts w:ascii="Times New Roman" w:hAnsi="Times New Roman"/>
          <w:i/>
          <w:sz w:val="28"/>
          <w:szCs w:val="28"/>
        </w:rPr>
        <w:t>giờ</w:t>
      </w:r>
    </w:p>
    <w:p w:rsidR="00301D43" w:rsidRPr="00746251" w:rsidRDefault="00301D43" w:rsidP="00301D43">
      <w:pPr>
        <w:ind w:firstLine="327"/>
        <w:jc w:val="both"/>
        <w:rPr>
          <w:rFonts w:ascii="Times New Roman" w:hAnsi="Times New Roman"/>
          <w:lang w:val="pl-PL"/>
        </w:rPr>
      </w:pPr>
      <w:r w:rsidRPr="00746251">
        <w:rPr>
          <w:rFonts w:ascii="Times New Roman" w:hAnsi="Times New Roman"/>
          <w:lang w:val="pl-PL"/>
        </w:rPr>
        <w:t>- Xác định được nhiệm vụ và chức năng của từng khối của bộ chỉnh lưu không điều khiển và có điều khiển.</w:t>
      </w:r>
    </w:p>
    <w:p w:rsidR="00301D43" w:rsidRPr="00746251" w:rsidRDefault="00301D43" w:rsidP="00301D43">
      <w:pPr>
        <w:ind w:firstLine="327"/>
        <w:jc w:val="both"/>
        <w:rPr>
          <w:rFonts w:ascii="Times New Roman" w:hAnsi="Times New Roman"/>
          <w:lang w:val="pl-PL"/>
        </w:rPr>
      </w:pPr>
      <w:r w:rsidRPr="00746251">
        <w:rPr>
          <w:rFonts w:ascii="Times New Roman" w:hAnsi="Times New Roman"/>
          <w:lang w:val="pl-PL"/>
        </w:rPr>
        <w:t>- Kiểm tra, sửa chữa được những hư hỏng trong mạch chỉnh lưu AC - DC 1 pha và 3 pha theo đúng yêu cầu kỹ thuật.</w:t>
      </w:r>
    </w:p>
    <w:p w:rsidR="00301D43" w:rsidRPr="00746251" w:rsidRDefault="00301D43" w:rsidP="00301D43">
      <w:pPr>
        <w:ind w:firstLine="327"/>
        <w:jc w:val="both"/>
        <w:rPr>
          <w:rFonts w:ascii="Times New Roman" w:hAnsi="Times New Roman"/>
          <w:lang w:val="pl-PL"/>
        </w:rPr>
      </w:pPr>
      <w:r w:rsidRPr="00746251">
        <w:rPr>
          <w:rFonts w:ascii="Times New Roman" w:hAnsi="Times New Roman"/>
          <w:lang w:val="pl-PL"/>
        </w:rPr>
        <w:t>- Trình bày được mục tiêu tính toán các thông số kỹ thuật của mạch chỉnh lưu.</w:t>
      </w:r>
    </w:p>
    <w:p w:rsidR="00301D43" w:rsidRPr="00746251" w:rsidRDefault="00301D43" w:rsidP="00301D43">
      <w:pPr>
        <w:ind w:firstLine="327"/>
        <w:jc w:val="both"/>
        <w:rPr>
          <w:rFonts w:ascii="Times New Roman" w:hAnsi="Times New Roman"/>
          <w:lang w:val="pl-PL"/>
        </w:rPr>
      </w:pPr>
      <w:r w:rsidRPr="00746251">
        <w:rPr>
          <w:rFonts w:ascii="Times New Roman" w:hAnsi="Times New Roman"/>
          <w:lang w:val="pl-PL"/>
        </w:rPr>
        <w:t>- Thiết kế được biến áp cung cấp mạch chỉnh lưu.</w:t>
      </w:r>
    </w:p>
    <w:p w:rsidR="00301D43" w:rsidRPr="00746251" w:rsidRDefault="00301D43" w:rsidP="00301D43">
      <w:pPr>
        <w:ind w:firstLine="327"/>
        <w:jc w:val="both"/>
        <w:rPr>
          <w:rFonts w:ascii="Times New Roman" w:hAnsi="Times New Roman"/>
          <w:szCs w:val="28"/>
          <w:lang w:val="pl-PL"/>
        </w:rPr>
      </w:pPr>
      <w:r w:rsidRPr="00746251">
        <w:rPr>
          <w:rFonts w:ascii="Times New Roman" w:hAnsi="Times New Roman"/>
          <w:szCs w:val="28"/>
          <w:lang w:val="pl-PL"/>
        </w:rPr>
        <w:lastRenderedPageBreak/>
        <w:t>- Rèn luyện đức tính cẩn thận, tỉ mỉ, tư duy sáng tạo và khoa học, đảm bảo an toàn, tiết kiệm.</w:t>
      </w:r>
    </w:p>
    <w:p w:rsidR="00301D43" w:rsidRPr="00746251" w:rsidRDefault="00301D43" w:rsidP="00301D43">
      <w:pPr>
        <w:jc w:val="both"/>
        <w:rPr>
          <w:rFonts w:ascii="Times New Roman" w:hAnsi="Times New Roman"/>
          <w:i/>
          <w:iCs/>
          <w:lang w:val="pl-PL"/>
        </w:rPr>
      </w:pPr>
      <w:r w:rsidRPr="00746251">
        <w:rPr>
          <w:rFonts w:ascii="Times New Roman" w:hAnsi="Times New Roman"/>
          <w:i/>
          <w:iCs/>
          <w:lang w:val="pl-PL"/>
        </w:rPr>
        <w:t xml:space="preserve">Nội dung: </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2.1 Bộ chỉnh lưu một pha</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 xml:space="preserve">2.2 Bộ chỉnh lưu ba  pha </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 xml:space="preserve">2.3 Các chế độ làm việc của bộ chỉnh lưu </w:t>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t xml:space="preserve"> </w:t>
      </w:r>
      <w:r w:rsidRPr="00746251">
        <w:rPr>
          <w:rFonts w:ascii="Times New Roman" w:hAnsi="Times New Roman"/>
          <w:i/>
          <w:iCs/>
          <w:lang w:val="pl-PL"/>
        </w:rPr>
        <w:tab/>
      </w:r>
    </w:p>
    <w:p w:rsidR="00301D43" w:rsidRDefault="00301D43" w:rsidP="00301D43">
      <w:pPr>
        <w:keepNext/>
        <w:jc w:val="center"/>
        <w:outlineLvl w:val="0"/>
        <w:rPr>
          <w:rFonts w:ascii="Times New Roman" w:hAnsi="Times New Roman"/>
          <w:lang w:val="pl-PL"/>
        </w:rPr>
      </w:pPr>
    </w:p>
    <w:p w:rsidR="00301D43" w:rsidRPr="00746251" w:rsidRDefault="00301D43" w:rsidP="00301D43">
      <w:pPr>
        <w:keepNext/>
        <w:jc w:val="center"/>
        <w:outlineLvl w:val="0"/>
        <w:rPr>
          <w:rFonts w:ascii="Times New Roman" w:hAnsi="Times New Roman"/>
          <w:b/>
          <w:bCs/>
          <w:lang w:val="pl-PL"/>
        </w:rPr>
      </w:pPr>
      <w:r w:rsidRPr="00746251">
        <w:rPr>
          <w:rFonts w:ascii="Times New Roman" w:hAnsi="Times New Roman"/>
          <w:lang w:val="pl-PL"/>
        </w:rPr>
        <w:t xml:space="preserve">Bài 3 : </w:t>
      </w:r>
      <w:r w:rsidRPr="00746251">
        <w:rPr>
          <w:rFonts w:ascii="Times New Roman" w:hAnsi="Times New Roman"/>
          <w:b/>
          <w:bCs/>
          <w:lang w:val="pl-PL"/>
        </w:rPr>
        <w:t>Bộ biến đổi điện áp xoay chiều</w:t>
      </w:r>
    </w:p>
    <w:p w:rsidR="00301D43" w:rsidRPr="00746251" w:rsidRDefault="00301D43" w:rsidP="00301D43">
      <w:pPr>
        <w:pStyle w:val="boxtextarial"/>
        <w:spacing w:before="0" w:after="0" w:line="240" w:lineRule="auto"/>
        <w:jc w:val="center"/>
        <w:rPr>
          <w:rFonts w:ascii="Times New Roman" w:hAnsi="Times New Roman"/>
          <w:iCs/>
          <w:lang w:val="pl-PL"/>
        </w:rPr>
      </w:pPr>
      <w:r w:rsidRPr="00746251">
        <w:rPr>
          <w:rFonts w:ascii="Times New Roman" w:hAnsi="Times New Roman"/>
          <w:i/>
          <w:iCs/>
          <w:sz w:val="28"/>
          <w:szCs w:val="28"/>
          <w:lang w:val="pl-PL"/>
        </w:rPr>
        <w:t>Mục tiêu:</w:t>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
          <w:sz w:val="28"/>
          <w:szCs w:val="28"/>
          <w:lang w:val="pl-PL"/>
        </w:rPr>
        <w:t>Thời gian :</w:t>
      </w:r>
      <w:r>
        <w:rPr>
          <w:rFonts w:ascii="Times New Roman" w:hAnsi="Times New Roman"/>
          <w:i/>
          <w:sz w:val="28"/>
          <w:szCs w:val="28"/>
          <w:lang w:val="pl-PL"/>
        </w:rPr>
        <w:t>8</w:t>
      </w:r>
      <w:r w:rsidRPr="00746251">
        <w:rPr>
          <w:rFonts w:ascii="Times New Roman" w:hAnsi="Times New Roman"/>
          <w:i/>
          <w:sz w:val="28"/>
          <w:szCs w:val="28"/>
          <w:lang w:val="pl-PL"/>
        </w:rPr>
        <w:t xml:space="preserve"> giờ</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xml:space="preserve">- Trình bày được nhiệm vụ và chức năng các phần tử trong bộ biến đổi </w:t>
      </w:r>
    </w:p>
    <w:p w:rsidR="00301D43" w:rsidRPr="00746251" w:rsidRDefault="00301D43" w:rsidP="00301D43">
      <w:pPr>
        <w:ind w:firstLine="567"/>
        <w:jc w:val="both"/>
        <w:outlineLvl w:val="0"/>
        <w:rPr>
          <w:rFonts w:ascii="Times New Roman" w:hAnsi="Times New Roman"/>
          <w:lang w:val="pl-PL"/>
        </w:rPr>
      </w:pPr>
      <w:r w:rsidRPr="00746251">
        <w:rPr>
          <w:rFonts w:ascii="Times New Roman" w:hAnsi="Times New Roman"/>
          <w:lang w:val="pl-PL"/>
        </w:rPr>
        <w:t>- Giải thích được nguyên lý làm việc của sơ đồ</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Sử dụng đúng chức năng các loại mạch biến đổi đáp ứng từng thiết bị điện điện tử thực tế.</w:t>
      </w:r>
    </w:p>
    <w:p w:rsidR="00301D43" w:rsidRPr="00746251" w:rsidRDefault="00301D43" w:rsidP="00301D43">
      <w:pPr>
        <w:ind w:firstLine="567"/>
        <w:jc w:val="both"/>
        <w:rPr>
          <w:rFonts w:ascii="Times New Roman" w:hAnsi="Times New Roman"/>
          <w:szCs w:val="28"/>
          <w:lang w:val="pl-PL"/>
        </w:rPr>
      </w:pPr>
      <w:r w:rsidRPr="00746251">
        <w:rPr>
          <w:rFonts w:ascii="Times New Roman" w:hAnsi="Times New Roman"/>
          <w:szCs w:val="28"/>
          <w:lang w:val="pl-PL"/>
        </w:rPr>
        <w:t>- Rèn luyện đức tính cẩn thận, tỉ mỉ, tư duy sáng tạo và khoa học, đảm bảo an toàn, tiết kiệm.</w:t>
      </w:r>
    </w:p>
    <w:p w:rsidR="00301D43" w:rsidRPr="00746251" w:rsidRDefault="00301D43" w:rsidP="00301D43">
      <w:pPr>
        <w:tabs>
          <w:tab w:val="num" w:pos="900"/>
        </w:tabs>
        <w:jc w:val="both"/>
        <w:rPr>
          <w:rFonts w:ascii="Times New Roman" w:hAnsi="Times New Roman"/>
          <w:iCs/>
          <w:lang w:val="pl-PL"/>
        </w:rPr>
      </w:pPr>
      <w:r w:rsidRPr="00746251">
        <w:rPr>
          <w:rFonts w:ascii="Times New Roman" w:hAnsi="Times New Roman"/>
          <w:i/>
          <w:iCs/>
          <w:lang w:val="pl-PL"/>
        </w:rPr>
        <w:t xml:space="preserve">Nội dung: </w:t>
      </w:r>
      <w:r w:rsidRPr="00746251">
        <w:rPr>
          <w:rFonts w:ascii="Times New Roman" w:hAnsi="Times New Roman"/>
          <w:i/>
          <w:iCs/>
          <w:lang w:val="pl-PL"/>
        </w:rPr>
        <w:tab/>
      </w:r>
    </w:p>
    <w:p w:rsidR="00301D43" w:rsidRPr="00746251" w:rsidRDefault="00301D43" w:rsidP="00301D43">
      <w:pPr>
        <w:jc w:val="both"/>
        <w:rPr>
          <w:rFonts w:ascii="Times New Roman" w:hAnsi="Times New Roman"/>
          <w:lang w:val="pl-PL"/>
        </w:rPr>
      </w:pPr>
      <w:r w:rsidRPr="00746251">
        <w:rPr>
          <w:rFonts w:ascii="Times New Roman" w:hAnsi="Times New Roman"/>
          <w:lang w:val="pl-PL"/>
        </w:rPr>
        <w:t>3.1 Bộ biến đổi điện áp xoay chiều một pha</w:t>
      </w:r>
    </w:p>
    <w:p w:rsidR="00301D43" w:rsidRDefault="00301D43" w:rsidP="00301D43">
      <w:pPr>
        <w:tabs>
          <w:tab w:val="num" w:pos="900"/>
        </w:tabs>
        <w:jc w:val="both"/>
        <w:rPr>
          <w:rFonts w:ascii="Times New Roman" w:hAnsi="Times New Roman"/>
          <w:i/>
          <w:iCs/>
          <w:lang w:val="pl-PL"/>
        </w:rPr>
      </w:pPr>
      <w:r w:rsidRPr="00746251">
        <w:rPr>
          <w:rFonts w:ascii="Times New Roman" w:hAnsi="Times New Roman"/>
          <w:lang w:val="pl-PL"/>
        </w:rPr>
        <w:t>3.2 Bộ biến đổi điện áp xoay chiều ba pha</w:t>
      </w:r>
      <w:r w:rsidRPr="00746251">
        <w:rPr>
          <w:rFonts w:ascii="Times New Roman" w:hAnsi="Times New Roman"/>
          <w:sz w:val="22"/>
          <w:szCs w:val="22"/>
          <w:lang w:val="pl-PL"/>
        </w:rPr>
        <w:t xml:space="preserve"> </w:t>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p>
    <w:p w:rsidR="00301D43" w:rsidRPr="00746251" w:rsidRDefault="00301D43" w:rsidP="00301D43">
      <w:pPr>
        <w:tabs>
          <w:tab w:val="num" w:pos="900"/>
        </w:tabs>
        <w:jc w:val="both"/>
        <w:rPr>
          <w:rFonts w:ascii="Times New Roman" w:hAnsi="Times New Roman"/>
          <w:b/>
          <w:bCs/>
          <w:lang w:val="pl-PL"/>
        </w:rPr>
      </w:pPr>
      <w:r w:rsidRPr="00746251">
        <w:rPr>
          <w:rFonts w:ascii="Times New Roman" w:hAnsi="Times New Roman"/>
          <w:lang w:val="pl-PL"/>
        </w:rPr>
        <w:t>Bài 4:</w:t>
      </w:r>
      <w:r w:rsidRPr="00746251">
        <w:rPr>
          <w:rFonts w:ascii="Times New Roman" w:hAnsi="Times New Roman"/>
          <w:b/>
          <w:bCs/>
          <w:lang w:val="pl-PL"/>
        </w:rPr>
        <w:t xml:space="preserve"> Bộ biến đổi điện áp một chiều</w:t>
      </w:r>
    </w:p>
    <w:p w:rsidR="00301D43" w:rsidRPr="00746251" w:rsidRDefault="00301D43" w:rsidP="00301D43">
      <w:pPr>
        <w:pStyle w:val="StyleHeadingEArialNarrow8ptBefore2pt"/>
        <w:keepNext w:val="0"/>
        <w:spacing w:before="0"/>
        <w:jc w:val="both"/>
        <w:rPr>
          <w:rFonts w:ascii="Times New Roman" w:hAnsi="Times New Roman"/>
          <w:i/>
          <w:iCs/>
          <w:sz w:val="28"/>
          <w:szCs w:val="28"/>
          <w:lang w:val="pl-PL"/>
        </w:rPr>
      </w:pPr>
      <w:r w:rsidRPr="00746251">
        <w:rPr>
          <w:rFonts w:ascii="Times New Roman" w:hAnsi="Times New Roman"/>
          <w:i/>
          <w:iCs/>
          <w:sz w:val="28"/>
          <w:szCs w:val="28"/>
          <w:lang w:val="pl-PL"/>
        </w:rPr>
        <w:t>Mục tiêu:</w:t>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sz w:val="28"/>
          <w:szCs w:val="28"/>
          <w:lang w:val="pl-PL"/>
        </w:rPr>
        <w:t xml:space="preserve">Thời gian : </w:t>
      </w:r>
      <w:r>
        <w:rPr>
          <w:rFonts w:ascii="Times New Roman" w:hAnsi="Times New Roman"/>
          <w:i/>
          <w:sz w:val="28"/>
          <w:szCs w:val="28"/>
          <w:lang w:val="pl-PL"/>
        </w:rPr>
        <w:t>6</w:t>
      </w:r>
      <w:r w:rsidRPr="00746251">
        <w:rPr>
          <w:rFonts w:ascii="Times New Roman" w:hAnsi="Times New Roman"/>
          <w:i/>
          <w:sz w:val="28"/>
          <w:szCs w:val="28"/>
          <w:lang w:val="pl-PL"/>
        </w:rPr>
        <w:t xml:space="preserve"> giờ</w:t>
      </w:r>
    </w:p>
    <w:p w:rsidR="00301D43" w:rsidRPr="00746251" w:rsidRDefault="00301D43" w:rsidP="00301D43">
      <w:pPr>
        <w:ind w:firstLine="567"/>
        <w:jc w:val="both"/>
        <w:outlineLvl w:val="0"/>
        <w:rPr>
          <w:rFonts w:ascii="Times New Roman" w:hAnsi="Times New Roman"/>
          <w:lang w:val="pl-PL"/>
        </w:rPr>
      </w:pPr>
      <w:r w:rsidRPr="00746251">
        <w:rPr>
          <w:rFonts w:ascii="Times New Roman" w:hAnsi="Times New Roman"/>
          <w:lang w:val="pl-PL"/>
        </w:rPr>
        <w:t>- Trình bày được nhiệm vụ và chức năng từng khối của bộ biến đổi</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Giải thích nguyên lý làm việc của mạch điện</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xml:space="preserve">- Lắp ráp  được bộ biến đổi DC - DC không cách ly. </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Lắp ráp được bộ ổn áp tuyến tính.</w:t>
      </w:r>
    </w:p>
    <w:p w:rsidR="00301D43" w:rsidRPr="00746251" w:rsidRDefault="00301D43" w:rsidP="00301D43">
      <w:pPr>
        <w:ind w:firstLine="567"/>
        <w:jc w:val="both"/>
        <w:rPr>
          <w:rFonts w:ascii="Times New Roman" w:hAnsi="Times New Roman"/>
          <w:szCs w:val="28"/>
          <w:lang w:val="pl-PL"/>
        </w:rPr>
      </w:pPr>
      <w:r w:rsidRPr="00746251">
        <w:rPr>
          <w:rFonts w:ascii="Times New Roman" w:hAnsi="Times New Roman"/>
          <w:szCs w:val="28"/>
          <w:lang w:val="pl-PL"/>
        </w:rPr>
        <w:t>- Rèn luyện đức tính cẩn thận, tỉ mỉ, tư duy sáng tạo và khoa học, đảm bảo an toàn, tiết kiệm.</w:t>
      </w:r>
    </w:p>
    <w:p w:rsidR="00301D43" w:rsidRPr="00746251" w:rsidRDefault="00301D43" w:rsidP="00301D43">
      <w:pPr>
        <w:jc w:val="both"/>
        <w:rPr>
          <w:rFonts w:ascii="Times New Roman" w:hAnsi="Times New Roman"/>
          <w:i/>
          <w:iCs/>
          <w:lang w:val="pl-PL"/>
        </w:rPr>
      </w:pPr>
      <w:r w:rsidRPr="00746251">
        <w:rPr>
          <w:rFonts w:ascii="Times New Roman" w:hAnsi="Times New Roman"/>
          <w:i/>
          <w:iCs/>
          <w:lang w:val="pl-PL"/>
        </w:rPr>
        <w:t xml:space="preserve">Nội dung: </w:t>
      </w:r>
      <w:r w:rsidRPr="00746251">
        <w:rPr>
          <w:rFonts w:ascii="Times New Roman" w:hAnsi="Times New Roman"/>
          <w:i/>
          <w:iCs/>
          <w:lang w:val="pl-PL"/>
        </w:rPr>
        <w:tab/>
      </w:r>
    </w:p>
    <w:p w:rsidR="00301D43" w:rsidRPr="00746251" w:rsidRDefault="00301D43" w:rsidP="00301D43">
      <w:pPr>
        <w:jc w:val="both"/>
        <w:rPr>
          <w:rFonts w:ascii="Times New Roman" w:hAnsi="Times New Roman"/>
          <w:lang w:val="pl-PL"/>
        </w:rPr>
      </w:pPr>
      <w:r w:rsidRPr="00746251">
        <w:rPr>
          <w:rFonts w:ascii="Times New Roman" w:hAnsi="Times New Roman"/>
          <w:lang w:val="pl-PL"/>
        </w:rPr>
        <w:t>4.1 Bộ giảm áp</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4.2 Bộ tăng áp</w:t>
      </w:r>
    </w:p>
    <w:p w:rsidR="00301D43" w:rsidRPr="00746251" w:rsidRDefault="00301D43" w:rsidP="00301D43">
      <w:pPr>
        <w:jc w:val="both"/>
        <w:rPr>
          <w:rFonts w:ascii="Times New Roman" w:hAnsi="Times New Roman"/>
          <w:i/>
          <w:iCs/>
          <w:lang w:val="pl-PL"/>
        </w:rPr>
      </w:pPr>
      <w:r w:rsidRPr="00746251">
        <w:rPr>
          <w:rFonts w:ascii="Times New Roman" w:hAnsi="Times New Roman"/>
          <w:lang w:val="pl-PL"/>
        </w:rPr>
        <w:t>4.3 Các phương pháp điều khiển bộ biến đổi điện áp một chiều</w:t>
      </w:r>
      <w:r w:rsidRPr="00746251">
        <w:rPr>
          <w:rFonts w:ascii="Times New Roman" w:hAnsi="Times New Roman"/>
          <w:i/>
          <w:iCs/>
          <w:lang w:val="pl-PL"/>
        </w:rPr>
        <w:tab/>
      </w:r>
    </w:p>
    <w:p w:rsidR="00301D43" w:rsidRDefault="00301D43" w:rsidP="00301D43">
      <w:pPr>
        <w:keepNext/>
        <w:jc w:val="center"/>
        <w:outlineLvl w:val="0"/>
        <w:rPr>
          <w:rFonts w:ascii="Times New Roman" w:hAnsi="Times New Roman"/>
          <w:bCs/>
          <w:lang w:val="pl-PL"/>
        </w:rPr>
      </w:pPr>
    </w:p>
    <w:p w:rsidR="00301D43" w:rsidRPr="00746251" w:rsidRDefault="00301D43" w:rsidP="00301D43">
      <w:pPr>
        <w:keepNext/>
        <w:jc w:val="center"/>
        <w:outlineLvl w:val="0"/>
        <w:rPr>
          <w:rFonts w:ascii="Times New Roman" w:hAnsi="Times New Roman"/>
          <w:b/>
          <w:bCs/>
          <w:lang w:val="pl-PL"/>
        </w:rPr>
      </w:pPr>
      <w:r w:rsidRPr="00746251">
        <w:rPr>
          <w:rFonts w:ascii="Times New Roman" w:hAnsi="Times New Roman"/>
          <w:bCs/>
          <w:lang w:val="pl-PL"/>
        </w:rPr>
        <w:t>Bài 5</w:t>
      </w:r>
      <w:r w:rsidRPr="00746251">
        <w:rPr>
          <w:rFonts w:ascii="Times New Roman" w:hAnsi="Times New Roman"/>
          <w:b/>
          <w:bCs/>
          <w:lang w:val="pl-PL"/>
        </w:rPr>
        <w:t>: Bộ nghịch lưu và bộ biến tần</w:t>
      </w:r>
    </w:p>
    <w:p w:rsidR="00301D43" w:rsidRPr="00746251" w:rsidRDefault="00301D43" w:rsidP="00301D43">
      <w:pPr>
        <w:pStyle w:val="StyleHeadingEArialNarrow8ptBefore2pt"/>
        <w:keepNext w:val="0"/>
        <w:spacing w:before="0"/>
        <w:jc w:val="both"/>
        <w:outlineLvl w:val="0"/>
        <w:rPr>
          <w:rFonts w:ascii="Times New Roman" w:hAnsi="Times New Roman"/>
          <w:i/>
          <w:iCs/>
          <w:sz w:val="28"/>
          <w:szCs w:val="28"/>
          <w:lang w:val="pl-PL"/>
        </w:rPr>
      </w:pPr>
      <w:r>
        <w:rPr>
          <w:rFonts w:ascii="Times New Roman" w:hAnsi="Times New Roman"/>
          <w:i/>
          <w:iCs/>
          <w:sz w:val="28"/>
          <w:szCs w:val="28"/>
          <w:lang w:val="pl-PL"/>
        </w:rPr>
        <w:t>Mục tiêu :</w:t>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t>Thờigian:15</w:t>
      </w:r>
      <w:r w:rsidRPr="00746251">
        <w:rPr>
          <w:rFonts w:ascii="Times New Roman" w:hAnsi="Times New Roman"/>
          <w:i/>
          <w:iCs/>
          <w:sz w:val="28"/>
          <w:szCs w:val="28"/>
          <w:lang w:val="pl-PL"/>
        </w:rPr>
        <w:t xml:space="preserve"> giờ </w:t>
      </w:r>
    </w:p>
    <w:p w:rsidR="00301D43" w:rsidRPr="00746251" w:rsidRDefault="00301D43" w:rsidP="00301D43">
      <w:pPr>
        <w:ind w:firstLine="218"/>
        <w:jc w:val="both"/>
        <w:rPr>
          <w:rFonts w:ascii="Times New Roman" w:hAnsi="Times New Roman"/>
          <w:lang w:val="pl-PL"/>
        </w:rPr>
      </w:pPr>
      <w:r w:rsidRPr="00746251">
        <w:rPr>
          <w:rFonts w:ascii="Times New Roman" w:hAnsi="Times New Roman"/>
          <w:lang w:val="pl-PL"/>
        </w:rPr>
        <w:t>- Trình bày được nguyên lý biến nguồn AC tần số cố định thành nguồn AC tần số thấp hơn.</w:t>
      </w:r>
    </w:p>
    <w:p w:rsidR="00301D43" w:rsidRPr="00746251" w:rsidRDefault="00301D43" w:rsidP="00301D43">
      <w:pPr>
        <w:ind w:firstLine="218"/>
        <w:jc w:val="both"/>
        <w:rPr>
          <w:rFonts w:ascii="Times New Roman" w:hAnsi="Times New Roman"/>
          <w:lang w:val="pl-PL"/>
        </w:rPr>
      </w:pPr>
      <w:r w:rsidRPr="00746251">
        <w:rPr>
          <w:rFonts w:ascii="Times New Roman" w:hAnsi="Times New Roman"/>
          <w:lang w:val="pl-PL"/>
        </w:rPr>
        <w:t>- Xác định được nhiệm vụ và chức năng của từng khối của bộ biến tần.</w:t>
      </w:r>
    </w:p>
    <w:p w:rsidR="00301D43" w:rsidRPr="00746251" w:rsidRDefault="00301D43" w:rsidP="00301D43">
      <w:pPr>
        <w:ind w:firstLine="218"/>
        <w:jc w:val="both"/>
        <w:rPr>
          <w:rFonts w:ascii="Times New Roman" w:hAnsi="Times New Roman"/>
          <w:lang w:val="pl-PL"/>
        </w:rPr>
      </w:pPr>
      <w:r w:rsidRPr="00746251">
        <w:rPr>
          <w:rFonts w:ascii="Times New Roman" w:hAnsi="Times New Roman"/>
          <w:lang w:val="pl-PL"/>
        </w:rPr>
        <w:t>- Kiểm tra, sửa chữa được những hư hỏng trong bộ biến tần một pha và ba pha.</w:t>
      </w:r>
    </w:p>
    <w:p w:rsidR="00301D43" w:rsidRPr="00746251" w:rsidRDefault="00301D43" w:rsidP="00301D43">
      <w:pPr>
        <w:ind w:firstLine="218"/>
        <w:jc w:val="both"/>
        <w:rPr>
          <w:rFonts w:ascii="Times New Roman" w:hAnsi="Times New Roman"/>
          <w:lang w:val="pl-PL"/>
        </w:rPr>
      </w:pPr>
      <w:r w:rsidRPr="00746251">
        <w:rPr>
          <w:rFonts w:ascii="Times New Roman" w:hAnsi="Times New Roman"/>
          <w:lang w:val="pl-PL"/>
        </w:rPr>
        <w:t>- Chọn lựa sử dụng đúng chức năng các bộ biến tần đáp ứng được từng thiết bị thực tế.</w:t>
      </w:r>
    </w:p>
    <w:p w:rsidR="00301D43" w:rsidRPr="00746251" w:rsidRDefault="00301D43" w:rsidP="00301D43">
      <w:pPr>
        <w:ind w:firstLine="218"/>
        <w:jc w:val="both"/>
        <w:rPr>
          <w:rFonts w:ascii="Times New Roman" w:hAnsi="Times New Roman"/>
          <w:szCs w:val="28"/>
          <w:lang w:val="pl-PL"/>
        </w:rPr>
      </w:pPr>
      <w:r w:rsidRPr="00746251">
        <w:rPr>
          <w:rFonts w:ascii="Times New Roman" w:hAnsi="Times New Roman"/>
          <w:szCs w:val="28"/>
          <w:lang w:val="pl-PL"/>
        </w:rPr>
        <w:lastRenderedPageBreak/>
        <w:t>- Rèn luyện đức tính cẩn thận, tỉ mỉ, tư duy sáng tạo và khoa học, đảm bảo an toàn, tiết kiệm.</w:t>
      </w:r>
    </w:p>
    <w:p w:rsidR="00301D43" w:rsidRPr="00746251" w:rsidRDefault="00301D43" w:rsidP="00301D43">
      <w:pPr>
        <w:jc w:val="both"/>
        <w:outlineLvl w:val="0"/>
        <w:rPr>
          <w:rFonts w:ascii="Times New Roman" w:hAnsi="Times New Roman"/>
          <w:i/>
          <w:lang w:val="pl-PL"/>
        </w:rPr>
      </w:pPr>
      <w:r w:rsidRPr="00746251">
        <w:rPr>
          <w:rFonts w:ascii="Times New Roman" w:hAnsi="Times New Roman"/>
          <w:i/>
          <w:lang w:val="pl-PL"/>
        </w:rPr>
        <w:t>Nội dung</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5.1 Bộ nghịch lưu áp một pha</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5.2 Phân tích bộ nghịch lưu áp ba pha</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5.3 Các phương pháp điều khiển bộ nghịch lưu áp</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5.4 Bộ nghịch lưu dòng điện</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5.5 Các phương pháp điều khiển bộ nghịch lưu dòng</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5.6 Bộ biến tần gián tiếp</w:t>
      </w:r>
    </w:p>
    <w:p w:rsidR="00301D43" w:rsidRPr="00746251" w:rsidRDefault="00301D43" w:rsidP="00301D43">
      <w:pPr>
        <w:jc w:val="both"/>
        <w:rPr>
          <w:rFonts w:ascii="Times New Roman" w:hAnsi="Times New Roman"/>
          <w:i/>
          <w:lang w:val="pl-PL"/>
        </w:rPr>
      </w:pPr>
      <w:r w:rsidRPr="00746251">
        <w:rPr>
          <w:rFonts w:ascii="Times New Roman" w:hAnsi="Times New Roman"/>
          <w:lang w:val="pl-PL"/>
        </w:rPr>
        <w:t>5.7 Bộ biến tần trực tiếp</w:t>
      </w:r>
      <w:r w:rsidRPr="00746251">
        <w:rPr>
          <w:rFonts w:ascii="Times New Roman" w:hAnsi="Times New Roman"/>
          <w:lang w:val="pl-PL"/>
        </w:rPr>
        <w:tab/>
        <w:t xml:space="preserve"> </w:t>
      </w:r>
      <w:r w:rsidRPr="00746251">
        <w:rPr>
          <w:rFonts w:ascii="Times New Roman" w:hAnsi="Times New Roman"/>
          <w:lang w:val="pl-PL"/>
        </w:rPr>
        <w:tab/>
        <w:t xml:space="preserve">    </w:t>
      </w:r>
    </w:p>
    <w:p w:rsidR="00301D43" w:rsidRPr="00746251" w:rsidRDefault="00301D43" w:rsidP="00301D43">
      <w:pPr>
        <w:pStyle w:val="indentpara"/>
        <w:spacing w:after="0" w:line="240" w:lineRule="auto"/>
        <w:ind w:firstLine="0"/>
        <w:rPr>
          <w:rFonts w:ascii="Times New Roman" w:hAnsi="Times New Roman"/>
          <w:b/>
          <w:sz w:val="28"/>
          <w:szCs w:val="28"/>
          <w:lang w:val="pl-PL"/>
        </w:rPr>
      </w:pPr>
      <w:r w:rsidRPr="00746251">
        <w:rPr>
          <w:rFonts w:ascii="Times New Roman" w:hAnsi="Times New Roman"/>
          <w:b/>
          <w:sz w:val="28"/>
          <w:szCs w:val="28"/>
          <w:lang w:val="pl-PL"/>
        </w:rPr>
        <w:t>IV. ĐIỀU KIỆN THỰC HIỆN MÔ ĐUN:</w:t>
      </w:r>
    </w:p>
    <w:p w:rsidR="00301D43" w:rsidRPr="00746251" w:rsidRDefault="00301D43" w:rsidP="00301D43">
      <w:pPr>
        <w:pStyle w:val="boxsmallheading"/>
        <w:spacing w:before="0"/>
        <w:ind w:firstLine="540"/>
        <w:jc w:val="both"/>
        <w:rPr>
          <w:rFonts w:ascii="Times New Roman" w:hAnsi="Times New Roman"/>
          <w:b w:val="0"/>
          <w:bCs/>
          <w:sz w:val="28"/>
          <w:szCs w:val="28"/>
          <w:lang w:val="pl-PL"/>
        </w:rPr>
      </w:pPr>
      <w:r w:rsidRPr="00746251">
        <w:rPr>
          <w:rFonts w:ascii="Times New Roman" w:hAnsi="Times New Roman"/>
          <w:b w:val="0"/>
          <w:bCs/>
          <w:sz w:val="28"/>
          <w:szCs w:val="28"/>
          <w:lang w:val="pl-PL"/>
        </w:rPr>
        <w:t xml:space="preserve">- Vật liệu: </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Một số linh kiện điện tử công suất mẫu: Diode, BJT, SCR, triac, Diac, IGBT, GTO, điện trở, tụ điện.</w:t>
      </w:r>
    </w:p>
    <w:p w:rsidR="00301D43" w:rsidRPr="00746251" w:rsidRDefault="00301D43" w:rsidP="00301D43">
      <w:pPr>
        <w:pStyle w:val="boxsmallheading"/>
        <w:spacing w:before="0"/>
        <w:ind w:firstLine="540"/>
        <w:jc w:val="both"/>
        <w:rPr>
          <w:rFonts w:ascii="Times New Roman" w:hAnsi="Times New Roman"/>
          <w:b w:val="0"/>
          <w:bCs/>
          <w:sz w:val="28"/>
          <w:szCs w:val="28"/>
          <w:lang w:val="pl-PL"/>
        </w:rPr>
      </w:pPr>
      <w:r w:rsidRPr="00746251">
        <w:rPr>
          <w:rFonts w:ascii="Times New Roman" w:hAnsi="Times New Roman"/>
          <w:b w:val="0"/>
          <w:bCs/>
          <w:sz w:val="28"/>
          <w:szCs w:val="28"/>
          <w:lang w:val="pl-PL"/>
        </w:rPr>
        <w:t>- Dụng cụ và trang thiết bị:</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Mô hình mạch ứng dụng điện tử công suất.</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Bản vẽ, hình ảnh cần thiết.</w:t>
      </w:r>
    </w:p>
    <w:p w:rsidR="00301D43" w:rsidRPr="00746251" w:rsidRDefault="00301D43" w:rsidP="00301D43">
      <w:pPr>
        <w:pStyle w:val="boxsmallheading"/>
        <w:spacing w:before="0"/>
        <w:ind w:firstLine="540"/>
        <w:jc w:val="both"/>
        <w:rPr>
          <w:rFonts w:ascii="Times New Roman" w:hAnsi="Times New Roman"/>
          <w:b w:val="0"/>
          <w:bCs/>
          <w:sz w:val="28"/>
          <w:szCs w:val="28"/>
          <w:lang w:val="pl-PL"/>
        </w:rPr>
      </w:pPr>
      <w:r w:rsidRPr="00746251">
        <w:rPr>
          <w:rFonts w:ascii="Times New Roman" w:hAnsi="Times New Roman"/>
          <w:b w:val="0"/>
          <w:bCs/>
          <w:sz w:val="28"/>
          <w:szCs w:val="28"/>
          <w:lang w:val="pl-PL"/>
        </w:rPr>
        <w:t>- Nguồn lực khác:</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PC và phần mềm chuyên dùng</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Projector; Overhead.</w:t>
      </w:r>
    </w:p>
    <w:p w:rsidR="00301D43" w:rsidRPr="00746251" w:rsidRDefault="00301D43" w:rsidP="00301D43">
      <w:pPr>
        <w:pStyle w:val="indentpara"/>
        <w:spacing w:after="0" w:line="240" w:lineRule="auto"/>
        <w:ind w:firstLine="0"/>
        <w:rPr>
          <w:rFonts w:ascii="Times New Roman" w:hAnsi="Times New Roman"/>
          <w:b/>
          <w:sz w:val="28"/>
          <w:szCs w:val="28"/>
          <w:lang w:val="pl-PL"/>
        </w:rPr>
      </w:pPr>
    </w:p>
    <w:p w:rsidR="00301D43" w:rsidRPr="00746251" w:rsidRDefault="00301D43" w:rsidP="00301D43">
      <w:pPr>
        <w:pStyle w:val="indentpara"/>
        <w:spacing w:after="0" w:line="240" w:lineRule="auto"/>
        <w:ind w:firstLine="0"/>
        <w:rPr>
          <w:rFonts w:ascii="Times New Roman" w:hAnsi="Times New Roman"/>
          <w:b/>
          <w:sz w:val="28"/>
          <w:szCs w:val="28"/>
          <w:lang w:val="pl-PL"/>
        </w:rPr>
      </w:pPr>
      <w:r w:rsidRPr="00746251">
        <w:rPr>
          <w:rFonts w:ascii="Times New Roman" w:hAnsi="Times New Roman"/>
          <w:b/>
          <w:sz w:val="28"/>
          <w:szCs w:val="28"/>
          <w:lang w:val="pl-PL"/>
        </w:rPr>
        <w:t>V. PHƯƠNG PHÁP VÀ NỘI DUNG ĐÁNH GIÁ:</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Áp dụng hình thức kiểm tra tích hợp giữa lý thuyết và thực hành. Các nội dung trọng tâm cần kiểm tra là:</w:t>
      </w:r>
    </w:p>
    <w:p w:rsidR="00301D43" w:rsidRPr="00746251" w:rsidRDefault="00301D43" w:rsidP="00301D43">
      <w:pPr>
        <w:ind w:firstLine="540"/>
        <w:jc w:val="both"/>
        <w:rPr>
          <w:rFonts w:ascii="Times New Roman" w:hAnsi="Times New Roman"/>
          <w:lang w:val="pl-PL"/>
        </w:rPr>
      </w:pPr>
      <w:r w:rsidRPr="00746251">
        <w:rPr>
          <w:rFonts w:ascii="Times New Roman" w:hAnsi="Times New Roman"/>
          <w:lang w:val="pl-PL"/>
        </w:rPr>
        <w:t>- Lý thuyết:</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Cách tính toán thiết kế các bộ chỉnh lưu, nghịch lưu đơn giản.</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Nhận dạng, khảo sát tính hiệu ở bộ biến đổi DC-DC; bộ PWM.</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Lựa chọn thông số kỹ thuật của biến tần theo yêu cầu cho trước.</w:t>
      </w:r>
    </w:p>
    <w:p w:rsidR="00301D43" w:rsidRPr="00746251" w:rsidRDefault="00301D43" w:rsidP="00301D43">
      <w:pPr>
        <w:ind w:firstLine="540"/>
        <w:jc w:val="both"/>
        <w:rPr>
          <w:rFonts w:ascii="Times New Roman" w:hAnsi="Times New Roman"/>
          <w:lang w:val="pl-PL"/>
        </w:rPr>
      </w:pPr>
      <w:r w:rsidRPr="00746251">
        <w:rPr>
          <w:rFonts w:ascii="Times New Roman" w:hAnsi="Times New Roman"/>
          <w:lang w:val="pl-PL"/>
        </w:rPr>
        <w:t>- Thực hành:</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Kỹ năng lắp ráp, cân chỉnh các mạch chỉnh lưu, nghịch lưu, biến đổi          DC - DC...</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Cài đặt, điều chỉnh thông số của biến tần.</w:t>
      </w:r>
    </w:p>
    <w:p w:rsidR="00301D43" w:rsidRPr="00746251" w:rsidRDefault="00301D43" w:rsidP="00301D43">
      <w:pPr>
        <w:pStyle w:val="BodyText"/>
        <w:spacing w:after="0"/>
        <w:ind w:left="426" w:firstLine="474"/>
        <w:jc w:val="both"/>
        <w:rPr>
          <w:rFonts w:ascii="Times New Roman" w:hAnsi="Times New Roman"/>
          <w:sz w:val="30"/>
          <w:szCs w:val="30"/>
          <w:lang w:val="pl-PL"/>
        </w:rPr>
      </w:pPr>
      <w:r w:rsidRPr="00746251">
        <w:rPr>
          <w:rFonts w:ascii="Times New Roman" w:hAnsi="Times New Roman"/>
          <w:szCs w:val="28"/>
          <w:lang w:val="pl-PL"/>
        </w:rPr>
        <w:t>+ Phân tích các sự cố hỏng hóc, xử lý thay thế linh kiện mới hoặc linh kiện tương đương.</w:t>
      </w:r>
    </w:p>
    <w:p w:rsidR="00301D43" w:rsidRPr="00746251" w:rsidRDefault="00301D43" w:rsidP="00301D43">
      <w:pPr>
        <w:pStyle w:val="indentpara"/>
        <w:spacing w:after="0" w:line="240" w:lineRule="auto"/>
        <w:ind w:firstLine="0"/>
        <w:rPr>
          <w:rFonts w:ascii="Times New Roman" w:hAnsi="Times New Roman"/>
          <w:b/>
          <w:sz w:val="28"/>
          <w:szCs w:val="28"/>
          <w:lang w:val="pl-PL"/>
        </w:rPr>
      </w:pPr>
      <w:r w:rsidRPr="00746251">
        <w:rPr>
          <w:rFonts w:ascii="Times New Roman" w:hAnsi="Times New Roman"/>
          <w:b/>
          <w:sz w:val="28"/>
          <w:szCs w:val="28"/>
          <w:lang w:val="pl-PL"/>
        </w:rPr>
        <w:t>VI. HƯỚNG DẪN THỰC HIỆN MÔ ĐUN:</w:t>
      </w:r>
    </w:p>
    <w:p w:rsidR="00301D43" w:rsidRPr="00746251" w:rsidRDefault="00301D43" w:rsidP="00301D43">
      <w:pPr>
        <w:pStyle w:val="indentpara"/>
        <w:spacing w:after="0" w:line="240" w:lineRule="auto"/>
        <w:ind w:firstLine="0"/>
        <w:rPr>
          <w:rFonts w:ascii="Times New Roman" w:hAnsi="Times New Roman"/>
          <w:i/>
          <w:sz w:val="28"/>
          <w:szCs w:val="28"/>
          <w:lang w:val="pl-PL"/>
        </w:rPr>
      </w:pPr>
      <w:r w:rsidRPr="00746251">
        <w:rPr>
          <w:rFonts w:ascii="Times New Roman" w:hAnsi="Times New Roman"/>
          <w:i/>
          <w:sz w:val="28"/>
          <w:szCs w:val="28"/>
          <w:lang w:val="pl-PL"/>
        </w:rPr>
        <w:t>1. Phạm vi áp dụng chương trình:</w:t>
      </w:r>
    </w:p>
    <w:p w:rsidR="00301D43" w:rsidRPr="00746251" w:rsidRDefault="00301D43" w:rsidP="00301D43">
      <w:pPr>
        <w:ind w:firstLine="567"/>
        <w:jc w:val="both"/>
        <w:rPr>
          <w:rFonts w:ascii="Times New Roman" w:hAnsi="Times New Roman"/>
          <w:lang w:val="pl-PL"/>
        </w:rPr>
      </w:pPr>
      <w:r w:rsidRPr="00746251">
        <w:rPr>
          <w:rFonts w:ascii="Times New Roman" w:hAnsi="Times New Roman"/>
          <w:bCs/>
          <w:lang w:val="pl-PL"/>
        </w:rPr>
        <w:t>Chương</w:t>
      </w:r>
      <w:r w:rsidRPr="00746251">
        <w:rPr>
          <w:rFonts w:ascii="Times New Roman" w:hAnsi="Times New Roman"/>
          <w:lang w:val="pl-PL"/>
        </w:rPr>
        <w:t xml:space="preserve"> trình mô đun này được sử dụng để giảng dạy cho trình độ Cao đẳng nghề.</w:t>
      </w:r>
    </w:p>
    <w:p w:rsidR="00301D43" w:rsidRPr="00746251" w:rsidRDefault="00301D43" w:rsidP="00301D43">
      <w:pPr>
        <w:pStyle w:val="indentpara"/>
        <w:spacing w:after="0" w:line="240" w:lineRule="auto"/>
        <w:ind w:firstLine="0"/>
        <w:rPr>
          <w:rFonts w:ascii="Times New Roman" w:hAnsi="Times New Roman"/>
          <w:i/>
          <w:sz w:val="28"/>
          <w:szCs w:val="28"/>
          <w:lang w:val="pl-PL"/>
        </w:rPr>
      </w:pPr>
      <w:r w:rsidRPr="00746251">
        <w:rPr>
          <w:rFonts w:ascii="Times New Roman" w:hAnsi="Times New Roman"/>
          <w:i/>
          <w:sz w:val="28"/>
          <w:szCs w:val="28"/>
          <w:lang w:val="pl-PL"/>
        </w:rPr>
        <w:t>2. Hướng dẫn một số điểm chính về phương pháp giảng dạy mô đun:</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lastRenderedPageBreak/>
        <w:t>- Trước khi giảng dạy, giáo viên cần căn cứ vào nội dung của từng bài học để chuẩn bị đầy đủ các điều kiện cần thiết nhằm đảm bảo chất lượng giảng dạy.</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Nên áp dụng phương pháp đàm thoại để sinh viên ghi nhớ kỹ hơn.</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Khi giải bài tập, làm các bài thực hành... Giáo viên hướng dẫn, thao tác mẫu và sửa sai tại chổ cho Học viên.</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xml:space="preserve">- Nên sử dụng các mô hình, học cụ mô phỏng để </w:t>
      </w:r>
      <w:r>
        <w:rPr>
          <w:rFonts w:ascii="Times New Roman" w:hAnsi="Times New Roman"/>
          <w:bCs/>
          <w:lang w:val="pl-PL"/>
        </w:rPr>
        <w:t>)</w:t>
      </w:r>
      <w:r w:rsidRPr="00746251">
        <w:rPr>
          <w:rFonts w:ascii="Times New Roman" w:hAnsi="Times New Roman"/>
          <w:bCs/>
          <w:lang w:val="pl-PL"/>
        </w:rPr>
        <w:t xml:space="preserve"> họa các bài tập ứng dụng các hệ truyền động dùng điện tử công suất, các loại thiết bị điều khiển.</w:t>
      </w:r>
    </w:p>
    <w:p w:rsidR="00301D43" w:rsidRPr="00746251" w:rsidRDefault="00301D43" w:rsidP="00301D43">
      <w:pPr>
        <w:pStyle w:val="indentpara"/>
        <w:spacing w:after="0" w:line="240" w:lineRule="auto"/>
        <w:ind w:firstLine="0"/>
        <w:rPr>
          <w:rFonts w:ascii="Times New Roman" w:hAnsi="Times New Roman"/>
          <w:i/>
          <w:sz w:val="28"/>
          <w:szCs w:val="28"/>
          <w:lang w:val="pl-PL"/>
        </w:rPr>
      </w:pPr>
      <w:r w:rsidRPr="00746251">
        <w:rPr>
          <w:rFonts w:ascii="Times New Roman" w:hAnsi="Times New Roman"/>
          <w:i/>
          <w:sz w:val="28"/>
          <w:szCs w:val="28"/>
          <w:lang w:val="pl-PL"/>
        </w:rPr>
        <w:t>3. Những trọng tâm cần chú ý:</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Các dạng mạch, đặc tính làm việc... của bộ chỉnh lưu, nghịch lưu, biến tần...</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Phương pháp tính toán các bộ chỉnh lưu, ổn áp.</w:t>
      </w:r>
    </w:p>
    <w:p w:rsidR="00301D43" w:rsidRPr="00746251" w:rsidRDefault="00301D43" w:rsidP="00301D43">
      <w:pPr>
        <w:pStyle w:val="indentpara"/>
        <w:spacing w:after="0" w:line="240" w:lineRule="auto"/>
        <w:ind w:firstLine="0"/>
        <w:rPr>
          <w:rFonts w:ascii="Times New Roman" w:hAnsi="Times New Roman"/>
          <w:i/>
          <w:sz w:val="28"/>
          <w:szCs w:val="28"/>
          <w:lang w:val="pl-PL"/>
        </w:rPr>
      </w:pPr>
      <w:r w:rsidRPr="00746251">
        <w:rPr>
          <w:rFonts w:ascii="Times New Roman" w:hAnsi="Times New Roman"/>
          <w:i/>
          <w:sz w:val="28"/>
          <w:szCs w:val="28"/>
          <w:lang w:val="pl-PL"/>
        </w:rPr>
        <w:t>4. Tài liệu cần tham khảo:</w:t>
      </w:r>
    </w:p>
    <w:p w:rsidR="00301D43" w:rsidRPr="00746251" w:rsidRDefault="00301D43" w:rsidP="00301D43">
      <w:pPr>
        <w:pStyle w:val="indentpara"/>
        <w:spacing w:after="0" w:line="240" w:lineRule="auto"/>
        <w:ind w:firstLine="0"/>
        <w:rPr>
          <w:rFonts w:ascii="Times New Roman" w:hAnsi="Times New Roman"/>
          <w:sz w:val="28"/>
          <w:szCs w:val="28"/>
          <w:lang w:val="pl-PL"/>
        </w:rPr>
      </w:pPr>
      <w:r w:rsidRPr="00746251">
        <w:rPr>
          <w:rFonts w:ascii="Times New Roman" w:hAnsi="Times New Roman"/>
          <w:sz w:val="28"/>
          <w:szCs w:val="28"/>
          <w:lang w:val="pl-PL"/>
        </w:rPr>
        <w:t xml:space="preserve">[1]- Nguyễn Thế Công, Trần Văn Thịnh, </w:t>
      </w:r>
      <w:r w:rsidRPr="00746251">
        <w:rPr>
          <w:rFonts w:ascii="Times New Roman" w:hAnsi="Times New Roman"/>
          <w:i/>
          <w:sz w:val="28"/>
          <w:szCs w:val="28"/>
          <w:lang w:val="pl-PL"/>
        </w:rPr>
        <w:t>Điện tử công suất, lý thuyết, thiết kế, ứng dụng</w:t>
      </w:r>
      <w:r w:rsidRPr="00746251">
        <w:rPr>
          <w:rFonts w:ascii="Times New Roman" w:hAnsi="Times New Roman"/>
          <w:sz w:val="28"/>
          <w:szCs w:val="28"/>
          <w:lang w:val="pl-PL"/>
        </w:rPr>
        <w:t>, Nxb Khoa học kỹ thuật 2008.</w:t>
      </w:r>
    </w:p>
    <w:p w:rsidR="00301D43" w:rsidRPr="00746251" w:rsidRDefault="00301D43" w:rsidP="00301D43">
      <w:pPr>
        <w:pStyle w:val="indentpara"/>
        <w:spacing w:after="0" w:line="240" w:lineRule="auto"/>
        <w:ind w:firstLine="0"/>
        <w:rPr>
          <w:rFonts w:ascii="Times New Roman" w:hAnsi="Times New Roman"/>
          <w:sz w:val="28"/>
          <w:szCs w:val="28"/>
          <w:lang w:val="pl-PL"/>
        </w:rPr>
      </w:pPr>
      <w:r w:rsidRPr="00746251">
        <w:rPr>
          <w:rFonts w:ascii="Times New Roman" w:hAnsi="Times New Roman"/>
          <w:sz w:val="28"/>
          <w:szCs w:val="28"/>
          <w:lang w:val="pl-PL"/>
        </w:rPr>
        <w:t xml:space="preserve">[2]- Võ </w:t>
      </w:r>
      <w:r>
        <w:rPr>
          <w:rFonts w:ascii="Times New Roman" w:hAnsi="Times New Roman"/>
          <w:sz w:val="28"/>
          <w:szCs w:val="28"/>
          <w:lang w:val="pl-PL"/>
        </w:rPr>
        <w:t>)</w:t>
      </w:r>
      <w:r w:rsidRPr="00746251">
        <w:rPr>
          <w:rFonts w:ascii="Times New Roman" w:hAnsi="Times New Roman"/>
          <w:sz w:val="28"/>
          <w:szCs w:val="28"/>
          <w:lang w:val="pl-PL"/>
        </w:rPr>
        <w:t xml:space="preserve"> Chính, Phạm Quốc Hải, Trần Trọng </w:t>
      </w:r>
      <w:r>
        <w:rPr>
          <w:rFonts w:ascii="Times New Roman" w:hAnsi="Times New Roman"/>
          <w:sz w:val="28"/>
          <w:szCs w:val="28"/>
          <w:lang w:val="pl-PL"/>
        </w:rPr>
        <w:t>)</w:t>
      </w:r>
      <w:r w:rsidRPr="00746251">
        <w:rPr>
          <w:rFonts w:ascii="Times New Roman" w:hAnsi="Times New Roman"/>
          <w:sz w:val="28"/>
          <w:szCs w:val="28"/>
          <w:lang w:val="pl-PL"/>
        </w:rPr>
        <w:t xml:space="preserve">, </w:t>
      </w:r>
      <w:r w:rsidRPr="00746251">
        <w:rPr>
          <w:rFonts w:ascii="Times New Roman" w:hAnsi="Times New Roman"/>
          <w:i/>
          <w:sz w:val="28"/>
          <w:szCs w:val="28"/>
          <w:lang w:val="pl-PL"/>
        </w:rPr>
        <w:t xml:space="preserve">Điện tử công suất, </w:t>
      </w:r>
      <w:r w:rsidRPr="00746251">
        <w:rPr>
          <w:rFonts w:ascii="Times New Roman" w:hAnsi="Times New Roman"/>
          <w:sz w:val="28"/>
          <w:szCs w:val="28"/>
          <w:lang w:val="pl-PL"/>
        </w:rPr>
        <w:t>Nxb Khoa học kỹ thuật 2004</w:t>
      </w:r>
    </w:p>
    <w:p w:rsidR="00301D43" w:rsidRPr="00746251" w:rsidRDefault="00301D43" w:rsidP="00301D43">
      <w:pPr>
        <w:pStyle w:val="indentpara"/>
        <w:spacing w:after="0" w:line="240" w:lineRule="auto"/>
        <w:ind w:firstLine="0"/>
        <w:outlineLvl w:val="0"/>
        <w:rPr>
          <w:rFonts w:ascii="Times New Roman" w:hAnsi="Times New Roman"/>
          <w:sz w:val="28"/>
          <w:szCs w:val="28"/>
          <w:lang w:val="pl-PL"/>
        </w:rPr>
      </w:pPr>
      <w:r w:rsidRPr="00746251">
        <w:rPr>
          <w:rFonts w:ascii="Times New Roman" w:hAnsi="Times New Roman"/>
          <w:sz w:val="28"/>
          <w:szCs w:val="28"/>
          <w:lang w:val="pl-PL"/>
        </w:rPr>
        <w:t xml:space="preserve">[3]- Võ </w:t>
      </w:r>
      <w:r>
        <w:rPr>
          <w:rFonts w:ascii="Times New Roman" w:hAnsi="Times New Roman"/>
          <w:sz w:val="28"/>
          <w:szCs w:val="28"/>
          <w:lang w:val="pl-PL"/>
        </w:rPr>
        <w:t>)</w:t>
      </w:r>
      <w:r w:rsidRPr="00746251">
        <w:rPr>
          <w:rFonts w:ascii="Times New Roman" w:hAnsi="Times New Roman"/>
          <w:sz w:val="28"/>
          <w:szCs w:val="28"/>
          <w:lang w:val="pl-PL"/>
        </w:rPr>
        <w:t xml:space="preserve"> Chính, </w:t>
      </w:r>
      <w:r w:rsidRPr="00746251">
        <w:rPr>
          <w:rFonts w:ascii="Times New Roman" w:hAnsi="Times New Roman"/>
          <w:i/>
          <w:sz w:val="28"/>
          <w:szCs w:val="28"/>
          <w:lang w:val="pl-PL"/>
        </w:rPr>
        <w:t>Điện tử công suất</w:t>
      </w:r>
      <w:r w:rsidRPr="00746251">
        <w:rPr>
          <w:rFonts w:ascii="Times New Roman" w:hAnsi="Times New Roman"/>
          <w:sz w:val="28"/>
          <w:szCs w:val="28"/>
          <w:lang w:val="pl-PL"/>
        </w:rPr>
        <w:t>, Nxb Khoa học kỹ thuật 2008</w:t>
      </w:r>
    </w:p>
    <w:p w:rsidR="00301D43" w:rsidRPr="00746251" w:rsidRDefault="00301D43" w:rsidP="00301D43">
      <w:pPr>
        <w:pStyle w:val="indentpara"/>
        <w:spacing w:after="0" w:line="240" w:lineRule="auto"/>
        <w:ind w:firstLine="0"/>
        <w:rPr>
          <w:rFonts w:ascii="Times New Roman" w:hAnsi="Times New Roman"/>
          <w:sz w:val="28"/>
          <w:szCs w:val="28"/>
          <w:lang w:val="pl-PL"/>
        </w:rPr>
      </w:pPr>
      <w:r w:rsidRPr="00746251">
        <w:rPr>
          <w:rFonts w:ascii="Times New Roman" w:hAnsi="Times New Roman"/>
          <w:sz w:val="28"/>
          <w:szCs w:val="28"/>
          <w:lang w:val="pl-PL"/>
        </w:rPr>
        <w:t xml:space="preserve">[4] - Phạm Quốc Hải, </w:t>
      </w:r>
      <w:r w:rsidRPr="00746251">
        <w:rPr>
          <w:rFonts w:ascii="Times New Roman" w:hAnsi="Times New Roman"/>
          <w:i/>
          <w:sz w:val="28"/>
          <w:szCs w:val="28"/>
          <w:lang w:val="pl-PL"/>
        </w:rPr>
        <w:t>Phân tích và giải mạch điện tử công suất</w:t>
      </w:r>
      <w:r w:rsidRPr="00746251">
        <w:rPr>
          <w:rFonts w:ascii="Times New Roman" w:hAnsi="Times New Roman"/>
          <w:sz w:val="28"/>
          <w:szCs w:val="28"/>
          <w:lang w:val="pl-PL"/>
        </w:rPr>
        <w:t xml:space="preserve">, Nxb Khoa học kỹ thuật 2002 </w:t>
      </w:r>
    </w:p>
    <w:p w:rsidR="00301D43" w:rsidRDefault="00301D43" w:rsidP="00301D43">
      <w:pPr>
        <w:pStyle w:val="indentpara"/>
        <w:spacing w:after="0" w:line="240" w:lineRule="auto"/>
        <w:ind w:firstLine="0"/>
        <w:rPr>
          <w:rFonts w:ascii="Times New Roman" w:hAnsi="Times New Roman"/>
          <w:sz w:val="28"/>
          <w:szCs w:val="28"/>
          <w:lang w:val="pl-PL"/>
        </w:rPr>
      </w:pPr>
      <w:r w:rsidRPr="00746251">
        <w:rPr>
          <w:rFonts w:ascii="Times New Roman" w:hAnsi="Times New Roman"/>
          <w:sz w:val="28"/>
          <w:szCs w:val="28"/>
          <w:lang w:val="pl-PL"/>
        </w:rPr>
        <w:t xml:space="preserve"> [5] – Lê Đăng Doanh, Nguyễn Thế công, Trần Văn Thịnh, </w:t>
      </w:r>
      <w:r w:rsidRPr="00746251">
        <w:rPr>
          <w:rFonts w:ascii="Times New Roman" w:hAnsi="Times New Roman"/>
          <w:i/>
          <w:sz w:val="28"/>
          <w:szCs w:val="28"/>
          <w:lang w:val="pl-PL"/>
        </w:rPr>
        <w:t xml:space="preserve">Điện tử công suất tập 1,2, </w:t>
      </w:r>
      <w:r w:rsidRPr="00746251">
        <w:rPr>
          <w:rFonts w:ascii="Times New Roman" w:hAnsi="Times New Roman"/>
          <w:sz w:val="28"/>
          <w:szCs w:val="28"/>
          <w:lang w:val="pl-PL"/>
        </w:rPr>
        <w:t>Nxb Khoa học kỹ thuật 2007</w:t>
      </w:r>
    </w:p>
    <w:p w:rsidR="00826501" w:rsidRDefault="00301D43" w:rsidP="00301D43">
      <w:r>
        <w:rPr>
          <w:lang w:val="pl-PL"/>
        </w:rPr>
        <w:br w:type="page"/>
      </w:r>
    </w:p>
    <w:sectPr w:rsidR="00826501" w:rsidSect="0082650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Arial NarrowH">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70DF8"/>
    <w:multiLevelType w:val="multilevel"/>
    <w:tmpl w:val="1FF432B4"/>
    <w:lvl w:ilvl="0">
      <w:start w:val="1"/>
      <w:numFmt w:val="decimal"/>
      <w:lvlText w:val="%1"/>
      <w:lvlJc w:val="left"/>
      <w:pPr>
        <w:tabs>
          <w:tab w:val="num" w:pos="360"/>
        </w:tabs>
        <w:ind w:left="360" w:hanging="360"/>
      </w:pPr>
      <w:rPr>
        <w:rFonts w:hint="default"/>
        <w:i/>
      </w:rPr>
    </w:lvl>
    <w:lvl w:ilvl="1">
      <w:start w:val="1"/>
      <w:numFmt w:val="decimal"/>
      <w:lvlText w:val="%1.%2"/>
      <w:lvlJc w:val="left"/>
      <w:pPr>
        <w:tabs>
          <w:tab w:val="num" w:pos="360"/>
        </w:tabs>
        <w:ind w:left="360" w:hanging="36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1080"/>
        </w:tabs>
        <w:ind w:left="1080" w:hanging="108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440"/>
        </w:tabs>
        <w:ind w:left="1440" w:hanging="144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800"/>
        </w:tabs>
        <w:ind w:left="1800" w:hanging="1800"/>
      </w:pPr>
      <w:rPr>
        <w:rFonts w:hint="default"/>
        <w:i/>
      </w:rPr>
    </w:lvl>
    <w:lvl w:ilvl="8">
      <w:start w:val="1"/>
      <w:numFmt w:val="decimal"/>
      <w:lvlText w:val="%1.%2.%3.%4.%5.%6.%7.%8.%9"/>
      <w:lvlJc w:val="left"/>
      <w:pPr>
        <w:tabs>
          <w:tab w:val="num" w:pos="2160"/>
        </w:tabs>
        <w:ind w:left="2160" w:hanging="2160"/>
      </w:pPr>
      <w:rPr>
        <w:rFonts w:hint="default"/>
        <w:i/>
      </w:rPr>
    </w:lvl>
  </w:abstractNum>
  <w:abstractNum w:abstractNumId="1">
    <w:nsid w:val="672A0790"/>
    <w:multiLevelType w:val="hybridMultilevel"/>
    <w:tmpl w:val="61428E52"/>
    <w:lvl w:ilvl="0" w:tplc="FFFFFFFF">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grammar="clean"/>
  <w:defaultTabStop w:val="720"/>
  <w:characterSpacingControl w:val="doNotCompress"/>
  <w:compat/>
  <w:rsids>
    <w:rsidRoot w:val="00301D43"/>
    <w:rsid w:val="00301D43"/>
    <w:rsid w:val="00826501"/>
    <w:rsid w:val="00F22B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D4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01D43"/>
    <w:pPr>
      <w:spacing w:after="120"/>
    </w:pPr>
  </w:style>
  <w:style w:type="character" w:customStyle="1" w:styleId="BodyTextChar">
    <w:name w:val="Body Text Char"/>
    <w:basedOn w:val="DefaultParagraphFont"/>
    <w:link w:val="BodyText"/>
    <w:rsid w:val="00301D43"/>
    <w:rPr>
      <w:rFonts w:ascii=".VnTime" w:eastAsia="Times New Roman" w:hAnsi=".VnTime" w:cs="Times New Roman"/>
      <w:sz w:val="28"/>
      <w:szCs w:val="20"/>
    </w:rPr>
  </w:style>
  <w:style w:type="paragraph" w:customStyle="1" w:styleId="indentpara">
    <w:name w:val="indent para"/>
    <w:basedOn w:val="Normal"/>
    <w:rsid w:val="00301D43"/>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301D43"/>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301D43"/>
    <w:pPr>
      <w:spacing w:before="80"/>
    </w:pPr>
    <w:rPr>
      <w:rFonts w:ascii=".VnArialH" w:hAnsi=".VnArialH"/>
      <w:b/>
      <w:color w:val="000000"/>
      <w:sz w:val="20"/>
      <w:szCs w:val="26"/>
      <w:lang w:eastAsia="ko-KR"/>
    </w:rPr>
  </w:style>
  <w:style w:type="paragraph" w:customStyle="1" w:styleId="boxtextarial">
    <w:name w:val="box text arial"/>
    <w:basedOn w:val="Normal"/>
    <w:rsid w:val="00301D43"/>
    <w:pPr>
      <w:spacing w:before="80" w:after="80" w:line="260" w:lineRule="exact"/>
    </w:pPr>
    <w:rPr>
      <w:rFonts w:ascii=".VnArial" w:hAnsi=".VnArial"/>
      <w:color w:val="000000"/>
      <w:sz w:val="20"/>
      <w:szCs w:val="26"/>
      <w:lang w:eastAsia="ko-K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1022</Words>
  <Characters>5826</Characters>
  <Application>Microsoft Office Word</Application>
  <DocSecurity>0</DocSecurity>
  <Lines>48</Lines>
  <Paragraphs>13</Paragraphs>
  <ScaleCrop>false</ScaleCrop>
  <Company/>
  <LinksUpToDate>false</LinksUpToDate>
  <CharactersWithSpaces>6835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2015-01-26T05:33:00Z</dcterms:created>
  <dcterms:modified xsi:type="dcterms:W3CDTF">2015-01-26T05:33:00Z</dcterms:modified>
</cp:coreProperties>
</file>